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bookmarkStart w:id="1" w:name="_GoBack"/>
      <w:bookmarkEnd w:id="1"/>
      <w:proofErr w:type="spellEnd"/>
      <w:r w:rsidRPr="0058535B">
        <w:t xml:space="preserve"> </w:t>
      </w:r>
      <w:proofErr w:type="spellStart"/>
      <w:r w:rsidRPr="0058535B">
        <w:t>Cyfyngedig</w:t>
      </w:r>
      <w:proofErr w:type="spellEnd"/>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440F6E86" w14:textId="430F8E29" w:rsidR="00B41816" w:rsidRPr="00B41816" w:rsidRDefault="00B41816" w:rsidP="00EC341F">
      <w:pPr>
        <w:pStyle w:val="coverLicenceHolder"/>
        <w:pBdr>
          <w:top w:val="single" w:sz="4" w:space="25" w:color="auto"/>
        </w:pBdr>
        <w:spacing w:line="276" w:lineRule="auto"/>
        <w:contextualSpacing/>
      </w:pPr>
      <w:r w:rsidRPr="00B41816">
        <w:t xml:space="preserve">153 </w:t>
      </w:r>
      <w:proofErr w:type="spellStart"/>
      <w:r w:rsidRPr="00B41816">
        <w:t>Saron</w:t>
      </w:r>
      <w:proofErr w:type="spellEnd"/>
      <w:r w:rsidRPr="00B41816">
        <w:t xml:space="preserve"> Rd CSO</w:t>
      </w:r>
    </w:p>
    <w:p w14:paraId="0A8FAA04" w14:textId="711E9A1A" w:rsidR="005E4D39" w:rsidRPr="00B41816" w:rsidRDefault="00C669B5" w:rsidP="00EC341F">
      <w:pPr>
        <w:pStyle w:val="coverLicenceHolder"/>
        <w:pBdr>
          <w:top w:val="single" w:sz="4" w:space="25" w:color="auto"/>
        </w:pBdr>
        <w:spacing w:line="276" w:lineRule="auto"/>
        <w:contextualSpacing/>
      </w:pPr>
      <w:fldSimple w:instr=" MERGEFIELD DSI_ADD2_new ">
        <w:r w:rsidR="00B41816" w:rsidRPr="00B41816">
          <w:rPr>
            <w:noProof/>
          </w:rPr>
          <w:t>153 Saron Rd</w:t>
        </w:r>
      </w:fldSimple>
    </w:p>
    <w:p w14:paraId="447A234F" w14:textId="73CCDAB9" w:rsidR="005E4D39" w:rsidRPr="00B41816" w:rsidRDefault="00C669B5" w:rsidP="00EC341F">
      <w:pPr>
        <w:pStyle w:val="coverLicenceHolder"/>
        <w:pBdr>
          <w:top w:val="single" w:sz="4" w:space="25" w:color="auto"/>
        </w:pBdr>
        <w:spacing w:line="276" w:lineRule="auto"/>
        <w:contextualSpacing/>
      </w:pPr>
      <w:fldSimple w:instr=" MERGEFIELD DSI_ADD3_new ">
        <w:r w:rsidR="00B41816" w:rsidRPr="00B41816">
          <w:rPr>
            <w:noProof/>
          </w:rPr>
          <w:t>Llandybie</w:t>
        </w:r>
      </w:fldSimple>
    </w:p>
    <w:p w14:paraId="1CA96EF5" w14:textId="21853686" w:rsidR="005E4D39" w:rsidRPr="00B41816" w:rsidRDefault="00C669B5" w:rsidP="00EC341F">
      <w:pPr>
        <w:pStyle w:val="coverLicenceHolder"/>
        <w:pBdr>
          <w:top w:val="single" w:sz="4" w:space="25" w:color="auto"/>
        </w:pBdr>
        <w:spacing w:line="276" w:lineRule="auto"/>
        <w:contextualSpacing/>
      </w:pPr>
      <w:fldSimple w:instr=" MERGEFIELD DSI_ADD4_new ">
        <w:r w:rsidR="00B41816" w:rsidRPr="00B41816">
          <w:rPr>
            <w:noProof/>
          </w:rPr>
          <w:t>Ammanford</w:t>
        </w:r>
      </w:fldSimple>
    </w:p>
    <w:p w14:paraId="2B127E01" w14:textId="00E88929" w:rsidR="005E4D39" w:rsidRPr="00B41816" w:rsidRDefault="00B41816" w:rsidP="00EC341F">
      <w:pPr>
        <w:pStyle w:val="coverLicenceHolder"/>
        <w:pBdr>
          <w:top w:val="single" w:sz="4" w:space="25" w:color="auto"/>
        </w:pBdr>
        <w:spacing w:before="120" w:line="276" w:lineRule="auto"/>
        <w:contextualSpacing/>
        <w:rPr>
          <w:rFonts w:cs="Arial"/>
          <w:sz w:val="22"/>
          <w:szCs w:val="22"/>
        </w:rPr>
      </w:pPr>
      <w:r w:rsidRPr="00B41816">
        <w:rPr>
          <w:lang w:val="de-DE"/>
        </w:rPr>
        <w:t>SA18 3LN</w:t>
      </w:r>
    </w:p>
    <w:p w14:paraId="7F78AD66" w14:textId="77777777" w:rsidR="005E4D39"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E73260" w:rsidRDefault="005E4D39" w:rsidP="00247885">
      <w:pPr>
        <w:pStyle w:val="coverLicenceHolder"/>
        <w:pBdr>
          <w:top w:val="single" w:sz="4" w:space="25" w:color="auto"/>
        </w:pBdr>
        <w:spacing w:before="120" w:line="270" w:lineRule="exact"/>
        <w:rPr>
          <w:rFonts w:cs="Arial"/>
          <w:szCs w:val="24"/>
        </w:rPr>
      </w:pPr>
      <w:r w:rsidRPr="00E73260">
        <w:rPr>
          <w:rFonts w:cs="Arial"/>
          <w:szCs w:val="24"/>
        </w:rPr>
        <w:t>Variation application number</w:t>
      </w:r>
    </w:p>
    <w:p w14:paraId="65BDA5F7" w14:textId="076F90DB" w:rsidR="005E4D39" w:rsidRPr="00E73260" w:rsidRDefault="00247885" w:rsidP="00247885">
      <w:pPr>
        <w:pStyle w:val="coverLicenceHolder"/>
        <w:pBdr>
          <w:top w:val="single" w:sz="4" w:space="25" w:color="auto"/>
        </w:pBdr>
        <w:spacing w:before="120" w:line="270" w:lineRule="exact"/>
        <w:rPr>
          <w:rFonts w:cs="Arial"/>
          <w:szCs w:val="24"/>
        </w:rPr>
      </w:pPr>
      <w:r w:rsidRPr="00E73260">
        <w:rPr>
          <w:rFonts w:cs="Arial"/>
          <w:szCs w:val="24"/>
        </w:rPr>
        <w:t>PAN-00</w:t>
      </w:r>
      <w:r w:rsidR="00235085" w:rsidRPr="00E73260">
        <w:rPr>
          <w:rFonts w:cs="Arial"/>
          <w:szCs w:val="24"/>
        </w:rPr>
        <w:t>6041</w:t>
      </w:r>
    </w:p>
    <w:p w14:paraId="3794E75F" w14:textId="77777777" w:rsidR="005E4D39" w:rsidRPr="00E73260" w:rsidRDefault="005E4D39" w:rsidP="00247885">
      <w:pPr>
        <w:pStyle w:val="coverAuthNos"/>
        <w:spacing w:before="480" w:line="312" w:lineRule="auto"/>
        <w:rPr>
          <w:sz w:val="24"/>
          <w:szCs w:val="24"/>
          <w:lang w:val="de-DE"/>
        </w:rPr>
      </w:pPr>
      <w:r w:rsidRPr="00E73260">
        <w:rPr>
          <w:sz w:val="24"/>
          <w:szCs w:val="24"/>
          <w:lang w:val="de-DE"/>
        </w:rPr>
        <w:t>Permit number</w:t>
      </w:r>
    </w:p>
    <w:p w14:paraId="667CFDE7" w14:textId="124FB295" w:rsidR="005E4D39" w:rsidRPr="00E73260" w:rsidRDefault="00B41816" w:rsidP="00247885">
      <w:pPr>
        <w:ind w:left="3249" w:firstLine="720"/>
        <w:rPr>
          <w:color w:val="FF0000"/>
          <w:sz w:val="24"/>
          <w:lang w:val="de-DE"/>
        </w:rPr>
      </w:pPr>
      <w:r w:rsidRPr="00E73260">
        <w:rPr>
          <w:rFonts w:ascii="Arial" w:hAnsi="Arial"/>
          <w:sz w:val="24"/>
          <w:lang w:val="de-DE"/>
        </w:rPr>
        <w:t>BP0293801</w:t>
      </w:r>
      <w:r w:rsidR="005E4D39" w:rsidRPr="00E73260">
        <w:rPr>
          <w:rFonts w:ascii="Arial" w:hAnsi="Arial"/>
          <w:color w:val="FF0000"/>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384CAACD" w:rsidR="005E4D39" w:rsidRPr="00995465" w:rsidRDefault="00995465" w:rsidP="00247885">
      <w:pPr>
        <w:pStyle w:val="Heading1nonum"/>
        <w:spacing w:before="80" w:after="0" w:line="312" w:lineRule="auto"/>
        <w:jc w:val="center"/>
      </w:pPr>
      <w:r w:rsidRPr="00995465">
        <w:lastRenderedPageBreak/>
        <w:t xml:space="preserve">153 </w:t>
      </w:r>
      <w:proofErr w:type="spellStart"/>
      <w:r w:rsidRPr="00995465">
        <w:t>Saron</w:t>
      </w:r>
      <w:proofErr w:type="spellEnd"/>
      <w:r w:rsidRPr="00995465">
        <w:t xml:space="preserve"> Rd CSO</w:t>
      </w:r>
    </w:p>
    <w:p w14:paraId="2A7AD8B6" w14:textId="7AF14C5A" w:rsidR="005E4D39" w:rsidRPr="00995465" w:rsidRDefault="005E4D39" w:rsidP="00247885">
      <w:pPr>
        <w:pStyle w:val="Heading1nonum"/>
        <w:spacing w:before="80" w:after="0" w:line="312" w:lineRule="auto"/>
        <w:jc w:val="center"/>
      </w:pPr>
      <w:r w:rsidRPr="00995465">
        <w:t xml:space="preserve">Permit Number </w:t>
      </w:r>
      <w:r w:rsidR="00995465" w:rsidRPr="00995465">
        <w:t>BP0293801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35BFD396" w:rsidR="005E4D39" w:rsidRPr="00995465" w:rsidRDefault="00F30305" w:rsidP="005E4D39">
            <w:pPr>
              <w:pStyle w:val="Tablebody"/>
              <w:spacing w:line="312" w:lineRule="auto"/>
              <w:rPr>
                <w:rFonts w:ascii="Arial" w:hAnsi="Arial" w:cs="Arial"/>
                <w:color w:val="auto"/>
                <w:sz w:val="22"/>
                <w:szCs w:val="22"/>
              </w:rPr>
            </w:pPr>
            <w:r w:rsidRPr="00995465">
              <w:rPr>
                <w:rFonts w:ascii="Arial" w:hAnsi="Arial" w:cs="Arial"/>
                <w:color w:val="auto"/>
                <w:sz w:val="22"/>
                <w:szCs w:val="22"/>
              </w:rPr>
              <w:t>Regulator-</w:t>
            </w:r>
            <w:r w:rsidR="005E4D39" w:rsidRPr="00995465">
              <w:rPr>
                <w:rFonts w:ascii="Arial" w:hAnsi="Arial" w:cs="Arial"/>
                <w:color w:val="auto"/>
                <w:sz w:val="22"/>
                <w:szCs w:val="22"/>
              </w:rPr>
              <w:t>initiated variation</w:t>
            </w:r>
          </w:p>
          <w:p w14:paraId="60A04AF6" w14:textId="746454F8" w:rsidR="005E4D39" w:rsidRPr="00995465" w:rsidRDefault="005E4D39" w:rsidP="005E4D39">
            <w:pPr>
              <w:pStyle w:val="Tablebody"/>
              <w:spacing w:line="312" w:lineRule="auto"/>
              <w:rPr>
                <w:rFonts w:ascii="Arial" w:hAnsi="Arial" w:cs="Arial"/>
                <w:color w:val="auto"/>
                <w:sz w:val="22"/>
                <w:szCs w:val="22"/>
              </w:rPr>
            </w:pPr>
            <w:r w:rsidRPr="00995465">
              <w:rPr>
                <w:rFonts w:ascii="Arial" w:hAnsi="Arial" w:cs="Arial"/>
                <w:color w:val="auto"/>
                <w:sz w:val="22"/>
                <w:szCs w:val="22"/>
              </w:rPr>
              <w:t xml:space="preserve">Application </w:t>
            </w:r>
            <w:r w:rsidR="00247885" w:rsidRPr="00995465">
              <w:rPr>
                <w:rFonts w:ascii="Arial" w:hAnsi="Arial" w:cs="Arial"/>
                <w:color w:val="auto"/>
                <w:sz w:val="22"/>
                <w:szCs w:val="22"/>
              </w:rPr>
              <w:t>PAN-00</w:t>
            </w:r>
            <w:r w:rsidR="00995465" w:rsidRPr="00995465">
              <w:rPr>
                <w:rFonts w:ascii="Arial" w:hAnsi="Arial" w:cs="Arial"/>
                <w:color w:val="auto"/>
                <w:sz w:val="22"/>
                <w:szCs w:val="22"/>
              </w:rPr>
              <w:t>6041</w:t>
            </w:r>
          </w:p>
        </w:tc>
        <w:tc>
          <w:tcPr>
            <w:tcW w:w="1984" w:type="dxa"/>
            <w:tcBorders>
              <w:top w:val="single" w:sz="6" w:space="0" w:color="auto"/>
              <w:left w:val="nil"/>
              <w:bottom w:val="single" w:sz="6" w:space="0" w:color="auto"/>
              <w:right w:val="nil"/>
            </w:tcBorders>
            <w:vAlign w:val="center"/>
          </w:tcPr>
          <w:p w14:paraId="00689FE1" w14:textId="77777777" w:rsidR="005E4D39" w:rsidRPr="00995465" w:rsidRDefault="005E4D39" w:rsidP="005E4D39">
            <w:pPr>
              <w:pStyle w:val="Tablebody"/>
              <w:spacing w:line="312" w:lineRule="auto"/>
              <w:rPr>
                <w:rFonts w:ascii="Arial" w:hAnsi="Arial" w:cs="Arial"/>
                <w:color w:val="auto"/>
                <w:sz w:val="22"/>
                <w:szCs w:val="22"/>
              </w:rPr>
            </w:pPr>
            <w:r w:rsidRPr="00995465">
              <w:rPr>
                <w:rFonts w:ascii="Arial" w:hAnsi="Arial" w:cs="Arial"/>
                <w:color w:val="auto"/>
                <w:sz w:val="22"/>
                <w:szCs w:val="22"/>
              </w:rPr>
              <w:t>Duly Made</w:t>
            </w:r>
          </w:p>
          <w:p w14:paraId="48CA2C6A" w14:textId="16956D13" w:rsidR="005E4D39" w:rsidRPr="00995465" w:rsidRDefault="00995465" w:rsidP="005E4D39">
            <w:pPr>
              <w:pStyle w:val="Tablebody"/>
              <w:spacing w:line="312" w:lineRule="auto"/>
              <w:rPr>
                <w:rFonts w:ascii="Arial" w:hAnsi="Arial" w:cs="Arial"/>
                <w:color w:val="auto"/>
                <w:sz w:val="22"/>
                <w:szCs w:val="22"/>
              </w:rPr>
            </w:pPr>
            <w:r w:rsidRPr="00995465">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995465" w:rsidRDefault="005E4D39" w:rsidP="005E4D39">
            <w:pPr>
              <w:pStyle w:val="Tablebody"/>
              <w:spacing w:line="312" w:lineRule="auto"/>
              <w:rPr>
                <w:rFonts w:ascii="Arial" w:hAnsi="Arial" w:cs="Arial"/>
                <w:color w:val="auto"/>
                <w:sz w:val="22"/>
                <w:szCs w:val="22"/>
              </w:rPr>
            </w:pPr>
            <w:r w:rsidRPr="00995465">
              <w:rPr>
                <w:rFonts w:ascii="Arial" w:hAnsi="Arial" w:cs="Arial"/>
                <w:color w:val="auto"/>
                <w:sz w:val="22"/>
                <w:szCs w:val="22"/>
              </w:rPr>
              <w:t>Variation Issued</w:t>
            </w:r>
          </w:p>
          <w:p w14:paraId="061764C1" w14:textId="0A85FDD9" w:rsidR="005E4D39" w:rsidRPr="00995465" w:rsidRDefault="005E4D39" w:rsidP="005E4D39">
            <w:pPr>
              <w:pStyle w:val="Tablebody"/>
              <w:spacing w:line="312" w:lineRule="auto"/>
              <w:rPr>
                <w:rFonts w:ascii="Arial" w:hAnsi="Arial" w:cs="Arial"/>
                <w:color w:val="auto"/>
                <w:sz w:val="22"/>
                <w:szCs w:val="22"/>
              </w:rPr>
            </w:pPr>
            <w:r w:rsidRPr="00995465">
              <w:rPr>
                <w:rFonts w:ascii="Arial" w:hAnsi="Arial" w:cs="Arial"/>
                <w:color w:val="auto"/>
                <w:sz w:val="22"/>
                <w:szCs w:val="22"/>
              </w:rPr>
              <w:fldChar w:fldCharType="begin"/>
            </w:r>
            <w:r w:rsidRPr="00995465">
              <w:rPr>
                <w:rFonts w:ascii="Arial" w:hAnsi="Arial" w:cs="Arial"/>
                <w:color w:val="auto"/>
                <w:sz w:val="22"/>
                <w:szCs w:val="22"/>
              </w:rPr>
              <w:instrText xml:space="preserve"> MERGEFIELD Permit_Number </w:instrText>
            </w:r>
            <w:r w:rsidRPr="00995465">
              <w:rPr>
                <w:rFonts w:ascii="Arial" w:hAnsi="Arial" w:cs="Arial"/>
                <w:color w:val="auto"/>
                <w:sz w:val="22"/>
                <w:szCs w:val="22"/>
              </w:rPr>
              <w:fldChar w:fldCharType="separate"/>
            </w:r>
            <w:r w:rsidR="00995465" w:rsidRPr="00995465">
              <w:rPr>
                <w:rFonts w:ascii="Arial" w:hAnsi="Arial" w:cs="Arial"/>
                <w:noProof/>
                <w:color w:val="auto"/>
                <w:sz w:val="22"/>
                <w:szCs w:val="22"/>
              </w:rPr>
              <w:t>BP0293801</w:t>
            </w:r>
            <w:r w:rsidRPr="00995465">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4A810319" w14:textId="400C28C1" w:rsidR="005E4D39" w:rsidRPr="002D484D" w:rsidRDefault="002D484D" w:rsidP="005E4D39">
            <w:pPr>
              <w:pStyle w:val="Tablebody"/>
              <w:spacing w:line="312" w:lineRule="auto"/>
              <w:rPr>
                <w:rFonts w:ascii="Arial" w:hAnsi="Arial" w:cs="Arial"/>
                <w:color w:val="auto"/>
                <w:sz w:val="22"/>
                <w:szCs w:val="22"/>
              </w:rPr>
            </w:pPr>
            <w:r>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tcPr>
          <w:p w14:paraId="5260BEC2" w14:textId="24F0296D"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F30305">
              <w:rPr>
                <w:rFonts w:ascii="Arial" w:hAnsi="Arial" w:cs="Arial"/>
                <w:color w:val="auto"/>
                <w:sz w:val="22"/>
                <w:szCs w:val="22"/>
              </w:rPr>
              <w:t>Dŵr</w:t>
            </w:r>
            <w:proofErr w:type="spellEnd"/>
            <w:r w:rsidR="00F30305">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327EBAF1" w:rsidR="005E4D39" w:rsidRPr="00C669B5" w:rsidRDefault="00C669B5" w:rsidP="00247885">
      <w:pPr>
        <w:pStyle w:val="Heading3nonum"/>
        <w:spacing w:before="0"/>
        <w:ind w:right="1701"/>
        <w:rPr>
          <w:rFonts w:cs="Arial"/>
          <w:color w:val="auto"/>
          <w:sz w:val="22"/>
          <w:szCs w:val="22"/>
        </w:rPr>
      </w:pPr>
      <w:r w:rsidRPr="00C669B5">
        <w:rPr>
          <w:rFonts w:cs="Arial"/>
          <w:color w:val="auto"/>
          <w:sz w:val="22"/>
          <w:szCs w:val="22"/>
        </w:rPr>
        <w:t>P</w:t>
      </w:r>
      <w:r w:rsidR="005E4D39" w:rsidRPr="00C669B5">
        <w:rPr>
          <w:rFonts w:cs="Arial"/>
          <w:color w:val="auto"/>
          <w:sz w:val="22"/>
          <w:szCs w:val="22"/>
        </w:rPr>
        <w:t>ermit number</w:t>
      </w:r>
    </w:p>
    <w:p w14:paraId="3D9309AF" w14:textId="4CE52FEB" w:rsidR="005E4D39" w:rsidRPr="004A615E" w:rsidRDefault="00995465" w:rsidP="00247885">
      <w:pPr>
        <w:pStyle w:val="Data"/>
        <w:rPr>
          <w:rFonts w:cs="Arial"/>
          <w:color w:val="FF0000"/>
          <w:sz w:val="22"/>
          <w:szCs w:val="22"/>
        </w:rPr>
      </w:pPr>
      <w:r w:rsidRPr="00995465">
        <w:rPr>
          <w:rFonts w:cs="Arial"/>
          <w:color w:val="auto"/>
          <w:sz w:val="22"/>
          <w:szCs w:val="22"/>
        </w:rPr>
        <w:t>BP0293801</w:t>
      </w:r>
    </w:p>
    <w:p w14:paraId="4CE76381" w14:textId="77777777" w:rsidR="005E4D39" w:rsidRPr="009F6C74" w:rsidRDefault="005E4D39" w:rsidP="00247885">
      <w:pPr>
        <w:pStyle w:val="Data"/>
        <w:rPr>
          <w:rStyle w:val="change"/>
          <w:rFonts w:cs="Arial"/>
          <w:color w:val="auto"/>
          <w:sz w:val="22"/>
          <w:szCs w:val="22"/>
        </w:rPr>
      </w:pPr>
    </w:p>
    <w:p w14:paraId="63E1190A" w14:textId="67F02D40" w:rsidR="005E4D39" w:rsidRPr="00C669B5" w:rsidRDefault="00C669B5" w:rsidP="00247885">
      <w:pPr>
        <w:pStyle w:val="Data"/>
        <w:rPr>
          <w:rStyle w:val="change"/>
          <w:rFonts w:cs="Arial"/>
          <w:b w:val="0"/>
          <w:color w:val="auto"/>
          <w:sz w:val="22"/>
          <w:szCs w:val="22"/>
        </w:rPr>
      </w:pPr>
      <w:bookmarkStart w:id="4" w:name="_Hlk13917238"/>
      <w:r>
        <w:rPr>
          <w:rStyle w:val="change"/>
          <w:rFonts w:cs="Arial"/>
          <w:b w:val="0"/>
          <w:color w:val="auto"/>
          <w:sz w:val="22"/>
          <w:szCs w:val="22"/>
        </w:rPr>
        <w:t>I</w:t>
      </w:r>
      <w:r w:rsidRPr="00C669B5">
        <w:rPr>
          <w:rStyle w:val="change"/>
          <w:rFonts w:cs="Arial"/>
          <w:b w:val="0"/>
          <w:color w:val="auto"/>
          <w:sz w:val="22"/>
          <w:szCs w:val="22"/>
        </w:rPr>
        <w:t>ssued to</w:t>
      </w:r>
    </w:p>
    <w:p w14:paraId="4D8A71EB" w14:textId="77777777" w:rsidR="005E4D39" w:rsidRPr="009F6C74" w:rsidRDefault="005E4D3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0502A5DA" w14:textId="77777777" w:rsidR="005E4D39" w:rsidRPr="009F6C74" w:rsidRDefault="005E4D39" w:rsidP="00C669B5">
      <w:pPr>
        <w:pStyle w:val="Heading3nonum"/>
        <w:spacing w:before="0" w:line="240" w:lineRule="auto"/>
        <w:rPr>
          <w:rStyle w:val="change"/>
          <w:i/>
          <w:color w:val="auto"/>
          <w:sz w:val="22"/>
          <w:szCs w:val="22"/>
        </w:rPr>
      </w:pPr>
      <w:r w:rsidRPr="009F6C74">
        <w:rPr>
          <w:color w:val="auto"/>
          <w:sz w:val="22"/>
        </w:rPr>
        <w:t>whose registered office is</w:t>
      </w:r>
      <w:bookmarkStart w:id="5" w:name="InstallationAddress21"/>
    </w:p>
    <w:bookmarkEnd w:id="5"/>
    <w:p w14:paraId="3551E175" w14:textId="77777777" w:rsidR="005E4D39" w:rsidRPr="009F6C74" w:rsidRDefault="005E4D39" w:rsidP="00C669B5">
      <w:pPr>
        <w:pStyle w:val="Data"/>
        <w:spacing w:line="240"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C669B5">
      <w:pPr>
        <w:pStyle w:val="Data"/>
        <w:spacing w:line="240" w:lineRule="auto"/>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C669B5">
      <w:pPr>
        <w:pStyle w:val="Data"/>
        <w:spacing w:line="240"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C669B5">
      <w:pPr>
        <w:pStyle w:val="Data"/>
        <w:spacing w:line="240" w:lineRule="auto"/>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C669B5">
      <w:pPr>
        <w:pStyle w:val="Data"/>
        <w:spacing w:line="240" w:lineRule="auto"/>
        <w:rPr>
          <w:rStyle w:val="change"/>
          <w:color w:val="auto"/>
          <w:sz w:val="22"/>
          <w:szCs w:val="22"/>
        </w:rPr>
      </w:pPr>
      <w:r w:rsidRPr="009F6C74">
        <w:rPr>
          <w:rStyle w:val="change"/>
          <w:rFonts w:cs="Arial"/>
          <w:color w:val="auto"/>
          <w:sz w:val="22"/>
          <w:szCs w:val="22"/>
        </w:rPr>
        <w:t>CF46 6LY</w:t>
      </w:r>
    </w:p>
    <w:bookmarkEnd w:id="4"/>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4BF94351" w14:textId="77777777" w:rsidR="005E4D39" w:rsidRPr="009F6C74" w:rsidRDefault="005E4D39" w:rsidP="00C669B5">
      <w:pPr>
        <w:pStyle w:val="Data"/>
        <w:spacing w:line="240"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41B12B5" w14:textId="77777777" w:rsidR="00995465" w:rsidRPr="00995465" w:rsidRDefault="00995465" w:rsidP="00C669B5">
      <w:pPr>
        <w:pStyle w:val="Heading3nonum"/>
        <w:spacing w:before="0" w:line="240" w:lineRule="auto"/>
        <w:rPr>
          <w:rStyle w:val="change"/>
          <w:rFonts w:cs="Arial"/>
          <w:b/>
          <w:color w:val="auto"/>
          <w:sz w:val="22"/>
          <w:szCs w:val="22"/>
        </w:rPr>
      </w:pPr>
      <w:r w:rsidRPr="00995465">
        <w:rPr>
          <w:rStyle w:val="change"/>
          <w:rFonts w:cs="Arial"/>
          <w:b/>
          <w:color w:val="auto"/>
          <w:sz w:val="22"/>
          <w:szCs w:val="22"/>
        </w:rPr>
        <w:t xml:space="preserve">153 </w:t>
      </w:r>
      <w:proofErr w:type="spellStart"/>
      <w:r w:rsidRPr="00995465">
        <w:rPr>
          <w:rStyle w:val="change"/>
          <w:rFonts w:cs="Arial"/>
          <w:b/>
          <w:color w:val="auto"/>
          <w:sz w:val="22"/>
          <w:szCs w:val="22"/>
        </w:rPr>
        <w:t>Saron</w:t>
      </w:r>
      <w:proofErr w:type="spellEnd"/>
      <w:r w:rsidRPr="00995465">
        <w:rPr>
          <w:rStyle w:val="change"/>
          <w:rFonts w:cs="Arial"/>
          <w:b/>
          <w:color w:val="auto"/>
          <w:sz w:val="22"/>
          <w:szCs w:val="22"/>
        </w:rPr>
        <w:t xml:space="preserve"> Rd CSO</w:t>
      </w:r>
    </w:p>
    <w:p w14:paraId="0DA96CBE" w14:textId="77777777" w:rsidR="00995465" w:rsidRPr="00995465" w:rsidRDefault="00995465" w:rsidP="00C669B5">
      <w:pPr>
        <w:pStyle w:val="Heading3nonum"/>
        <w:spacing w:before="0" w:line="240" w:lineRule="auto"/>
        <w:rPr>
          <w:rStyle w:val="change"/>
          <w:rFonts w:cs="Arial"/>
          <w:b/>
          <w:color w:val="auto"/>
          <w:sz w:val="22"/>
          <w:szCs w:val="22"/>
        </w:rPr>
      </w:pPr>
      <w:r w:rsidRPr="00995465">
        <w:rPr>
          <w:rStyle w:val="change"/>
          <w:rFonts w:cs="Arial"/>
          <w:b/>
          <w:color w:val="auto"/>
          <w:sz w:val="22"/>
          <w:szCs w:val="22"/>
        </w:rPr>
        <w:t xml:space="preserve">153 </w:t>
      </w:r>
      <w:proofErr w:type="spellStart"/>
      <w:r w:rsidRPr="00995465">
        <w:rPr>
          <w:rStyle w:val="change"/>
          <w:rFonts w:cs="Arial"/>
          <w:b/>
          <w:color w:val="auto"/>
          <w:sz w:val="22"/>
          <w:szCs w:val="22"/>
        </w:rPr>
        <w:t>Saron</w:t>
      </w:r>
      <w:proofErr w:type="spellEnd"/>
      <w:r w:rsidRPr="00995465">
        <w:rPr>
          <w:rStyle w:val="change"/>
          <w:rFonts w:cs="Arial"/>
          <w:b/>
          <w:color w:val="auto"/>
          <w:sz w:val="22"/>
          <w:szCs w:val="22"/>
        </w:rPr>
        <w:t xml:space="preserve"> Rd</w:t>
      </w:r>
    </w:p>
    <w:p w14:paraId="37BD7756" w14:textId="77777777" w:rsidR="00995465" w:rsidRPr="00995465" w:rsidRDefault="00995465" w:rsidP="00C669B5">
      <w:pPr>
        <w:pStyle w:val="Heading3nonum"/>
        <w:spacing w:before="0" w:line="240" w:lineRule="auto"/>
        <w:rPr>
          <w:rStyle w:val="change"/>
          <w:rFonts w:cs="Arial"/>
          <w:b/>
          <w:color w:val="auto"/>
          <w:sz w:val="22"/>
          <w:szCs w:val="22"/>
        </w:rPr>
      </w:pPr>
      <w:proofErr w:type="spellStart"/>
      <w:r w:rsidRPr="00995465">
        <w:rPr>
          <w:rStyle w:val="change"/>
          <w:rFonts w:cs="Arial"/>
          <w:b/>
          <w:color w:val="auto"/>
          <w:sz w:val="22"/>
          <w:szCs w:val="22"/>
        </w:rPr>
        <w:t>Llandybie</w:t>
      </w:r>
      <w:proofErr w:type="spellEnd"/>
    </w:p>
    <w:p w14:paraId="7A97EE90" w14:textId="77777777" w:rsidR="00995465" w:rsidRPr="00995465" w:rsidRDefault="00995465" w:rsidP="00C669B5">
      <w:pPr>
        <w:pStyle w:val="Heading3nonum"/>
        <w:spacing w:before="0" w:line="240" w:lineRule="auto"/>
        <w:rPr>
          <w:rStyle w:val="change"/>
          <w:rFonts w:cs="Arial"/>
          <w:b/>
          <w:color w:val="auto"/>
          <w:sz w:val="22"/>
          <w:szCs w:val="22"/>
        </w:rPr>
      </w:pPr>
      <w:r w:rsidRPr="00995465">
        <w:rPr>
          <w:rStyle w:val="change"/>
          <w:rFonts w:cs="Arial"/>
          <w:b/>
          <w:color w:val="auto"/>
          <w:sz w:val="22"/>
          <w:szCs w:val="22"/>
        </w:rPr>
        <w:t>Ammanford</w:t>
      </w:r>
    </w:p>
    <w:p w14:paraId="2CB639C6" w14:textId="150A4E53" w:rsidR="005E4D39" w:rsidRPr="00995465" w:rsidRDefault="00995465" w:rsidP="00C669B5">
      <w:pPr>
        <w:pStyle w:val="Heading3nonum"/>
        <w:spacing w:before="0" w:line="240" w:lineRule="auto"/>
        <w:rPr>
          <w:rStyle w:val="change"/>
          <w:rFonts w:cs="Arial"/>
          <w:b/>
          <w:color w:val="auto"/>
          <w:sz w:val="22"/>
          <w:szCs w:val="22"/>
        </w:rPr>
      </w:pPr>
      <w:r w:rsidRPr="00995465">
        <w:rPr>
          <w:rStyle w:val="change"/>
          <w:rFonts w:cs="Arial"/>
          <w:b/>
          <w:color w:val="auto"/>
          <w:sz w:val="22"/>
          <w:szCs w:val="22"/>
        </w:rPr>
        <w:t>SA18 3LN</w:t>
      </w:r>
    </w:p>
    <w:p w14:paraId="476B9221" w14:textId="77777777" w:rsidR="00995465" w:rsidRPr="003A38DA" w:rsidRDefault="00995465" w:rsidP="0099546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2D484D" w:rsidRDefault="005E4D39" w:rsidP="00247885">
      <w:pPr>
        <w:pStyle w:val="Heading3nonum"/>
        <w:spacing w:before="0"/>
        <w:rPr>
          <w:rFonts w:cs="Arial"/>
          <w:color w:val="auto"/>
          <w:sz w:val="22"/>
          <w:szCs w:val="22"/>
        </w:rPr>
      </w:pPr>
    </w:p>
    <w:p w14:paraId="00CBB9D5" w14:textId="5801A8C6" w:rsidR="005E4D39" w:rsidRPr="002D484D" w:rsidRDefault="005E4D39" w:rsidP="00247885">
      <w:pPr>
        <w:pStyle w:val="Heading3nonum"/>
        <w:spacing w:before="0"/>
        <w:rPr>
          <w:rFonts w:cs="Arial"/>
          <w:color w:val="auto"/>
          <w:sz w:val="22"/>
          <w:szCs w:val="22"/>
        </w:rPr>
      </w:pPr>
      <w:r w:rsidRPr="002D484D">
        <w:rPr>
          <w:rFonts w:cs="Arial"/>
          <w:color w:val="auto"/>
          <w:sz w:val="22"/>
          <w:szCs w:val="22"/>
        </w:rPr>
        <w:t xml:space="preserve">The notice shall take effect from </w:t>
      </w:r>
      <w:r w:rsidR="002D484D" w:rsidRPr="002D484D">
        <w:rPr>
          <w:rFonts w:cs="Arial"/>
          <w:color w:val="auto"/>
          <w:sz w:val="22"/>
          <w:szCs w:val="22"/>
        </w:rPr>
        <w:t>21/08/2019</w:t>
      </w:r>
    </w:p>
    <w:p w14:paraId="22A4E371" w14:textId="77777777" w:rsidR="005E4D39" w:rsidRPr="002D484D"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18C3ED39" w:rsidR="005E4D39" w:rsidRPr="002D484D" w:rsidRDefault="002D484D" w:rsidP="009F0CC0">
            <w:pPr>
              <w:pStyle w:val="Heading3nonum"/>
              <w:spacing w:before="0"/>
              <w:ind w:right="-135"/>
              <w:jc w:val="center"/>
              <w:rPr>
                <w:rFonts w:cs="Arial"/>
                <w:b/>
                <w:color w:val="auto"/>
                <w:sz w:val="22"/>
                <w:szCs w:val="22"/>
              </w:rPr>
            </w:pPr>
            <w:r w:rsidRPr="002D484D">
              <w:rPr>
                <w:rFonts w:cs="Arial"/>
                <w:b/>
                <w:color w:val="auto"/>
                <w:sz w:val="22"/>
                <w:szCs w:val="22"/>
              </w:rPr>
              <w:t>Amy Nethercott</w:t>
            </w:r>
          </w:p>
        </w:tc>
        <w:tc>
          <w:tcPr>
            <w:tcW w:w="2437" w:type="dxa"/>
            <w:vAlign w:val="center"/>
          </w:tcPr>
          <w:p w14:paraId="09235BD7" w14:textId="4B3220C1" w:rsidR="005E4D39" w:rsidRPr="002D484D" w:rsidRDefault="002D484D" w:rsidP="009F0CC0">
            <w:pPr>
              <w:pStyle w:val="Heading3nonum"/>
              <w:spacing w:before="0"/>
              <w:ind w:right="34"/>
              <w:jc w:val="center"/>
              <w:rPr>
                <w:rFonts w:cs="Arial"/>
                <w:b/>
                <w:color w:val="auto"/>
                <w:sz w:val="22"/>
                <w:szCs w:val="22"/>
              </w:rPr>
            </w:pPr>
            <w:r>
              <w:rPr>
                <w:rFonts w:cs="Arial"/>
                <w:b/>
                <w:color w:val="auto"/>
                <w:sz w:val="22"/>
                <w:szCs w:val="22"/>
              </w:rPr>
              <w:t>21/08/2019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C669B5">
      <w:pPr>
        <w:pStyle w:val="Act"/>
        <w:spacing w:before="0" w:line="240" w:lineRule="auto"/>
        <w:ind w:firstLine="1276"/>
      </w:pPr>
    </w:p>
    <w:p w14:paraId="6EA901AB" w14:textId="77777777" w:rsidR="001043E4" w:rsidRPr="00C669B5" w:rsidRDefault="001043E4" w:rsidP="00C669B5">
      <w:pPr>
        <w:spacing w:before="0" w:line="240" w:lineRule="auto"/>
        <w:ind w:left="1276"/>
        <w:rPr>
          <w:rStyle w:val="Bold"/>
          <w:b w:val="0"/>
          <w:sz w:val="22"/>
          <w:szCs w:val="22"/>
        </w:rPr>
      </w:pPr>
      <w:r w:rsidRPr="00C669B5">
        <w:rPr>
          <w:rStyle w:val="Bold"/>
          <w:b w:val="0"/>
          <w:sz w:val="22"/>
          <w:szCs w:val="22"/>
        </w:rPr>
        <w:t>Permit number</w:t>
      </w:r>
    </w:p>
    <w:p w14:paraId="64B1E4E5" w14:textId="3618D66B" w:rsidR="00247885" w:rsidRDefault="00A62AB2" w:rsidP="00C669B5">
      <w:pPr>
        <w:pStyle w:val="Data"/>
        <w:spacing w:line="240" w:lineRule="auto"/>
        <w:ind w:firstLine="1276"/>
        <w:rPr>
          <w:rFonts w:cs="Arial"/>
          <w:color w:val="FF0000"/>
          <w:sz w:val="22"/>
          <w:szCs w:val="22"/>
        </w:rPr>
      </w:pPr>
      <w:r>
        <w:rPr>
          <w:rFonts w:cs="Arial"/>
          <w:color w:val="auto"/>
          <w:sz w:val="22"/>
          <w:szCs w:val="22"/>
        </w:rPr>
        <w:t>BP0293801</w:t>
      </w:r>
    </w:p>
    <w:p w14:paraId="17A71510" w14:textId="77777777" w:rsidR="00247885" w:rsidRPr="004A615E" w:rsidRDefault="00247885" w:rsidP="00247885">
      <w:pPr>
        <w:pStyle w:val="Data"/>
        <w:ind w:firstLine="1276"/>
        <w:rPr>
          <w:rFonts w:cs="Arial"/>
          <w:color w:val="FF0000"/>
          <w:sz w:val="22"/>
          <w:szCs w:val="22"/>
        </w:rPr>
      </w:pPr>
    </w:p>
    <w:p w14:paraId="7FDFC18D" w14:textId="70C080A9" w:rsidR="00874BB4" w:rsidRPr="00A62AB2" w:rsidRDefault="00874BB4" w:rsidP="00874BB4">
      <w:pPr>
        <w:pStyle w:val="Heading3nonum"/>
        <w:ind w:left="1276"/>
        <w:rPr>
          <w:color w:val="auto"/>
          <w:sz w:val="22"/>
          <w:szCs w:val="22"/>
        </w:rPr>
      </w:pPr>
      <w:r w:rsidRPr="00A62AB2">
        <w:rPr>
          <w:color w:val="auto"/>
          <w:sz w:val="22"/>
          <w:szCs w:val="22"/>
        </w:rPr>
        <w:t>This is the consolidated permit referred to in the variation and consolidation notice for application PAN-00</w:t>
      </w:r>
      <w:r w:rsidR="00A62AB2" w:rsidRPr="00A62AB2">
        <w:rPr>
          <w:color w:val="auto"/>
          <w:sz w:val="22"/>
          <w:szCs w:val="22"/>
        </w:rPr>
        <w:t>6041</w:t>
      </w:r>
      <w:r w:rsidRPr="00A62AB2">
        <w:rPr>
          <w:color w:val="auto"/>
          <w:sz w:val="22"/>
          <w:szCs w:val="22"/>
        </w:rPr>
        <w:t xml:space="preserve"> authorising, </w:t>
      </w:r>
    </w:p>
    <w:p w14:paraId="46114E03" w14:textId="77777777" w:rsidR="00247885" w:rsidRPr="008036BE" w:rsidRDefault="00247885" w:rsidP="001043E4">
      <w:pPr>
        <w:pStyle w:val="Heading3nonum"/>
        <w:spacing w:before="60"/>
        <w:ind w:left="1276" w:right="282"/>
        <w:rPr>
          <w:rFonts w:asciiTheme="majorHAnsi" w:hAnsiTheme="majorHAnsi" w:cstheme="majorHAnsi"/>
          <w:color w:val="FF0000"/>
          <w:sz w:val="22"/>
          <w:szCs w:val="22"/>
        </w:rPr>
      </w:pPr>
    </w:p>
    <w:p w14:paraId="6200F295" w14:textId="6088D4CA" w:rsidR="00247885" w:rsidRPr="009F6C74" w:rsidRDefault="0035653C" w:rsidP="00247885">
      <w:pPr>
        <w:pStyle w:val="Data"/>
        <w:spacing w:before="60"/>
        <w:ind w:firstLine="1276"/>
        <w:rPr>
          <w:b w:val="0"/>
          <w:color w:val="auto"/>
          <w:sz w:val="22"/>
        </w:rPr>
      </w:pPr>
      <w:proofErr w:type="spellStart"/>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w:t>
      </w:r>
      <w:proofErr w:type="spellEnd"/>
      <w:r w:rsidR="00247885" w:rsidRPr="009F6C74">
        <w:rPr>
          <w:color w:val="auto"/>
          <w:sz w:val="22"/>
          <w:szCs w:val="22"/>
        </w:rPr>
        <w:t xml:space="preserve"> </w:t>
      </w:r>
      <w:proofErr w:type="spellStart"/>
      <w:r w:rsidR="00247885" w:rsidRPr="009F6C74">
        <w:rPr>
          <w:color w:val="auto"/>
          <w:sz w:val="22"/>
          <w:szCs w:val="22"/>
        </w:rPr>
        <w:t>Cymru</w:t>
      </w:r>
      <w:proofErr w:type="spellEnd"/>
      <w:r w:rsidR="00247885" w:rsidRPr="009F6C74">
        <w:rPr>
          <w:color w:val="auto"/>
          <w:sz w:val="22"/>
          <w:szCs w:val="22"/>
        </w:rPr>
        <w:t xml:space="preserve"> </w:t>
      </w:r>
      <w:proofErr w:type="spellStart"/>
      <w:r w:rsidR="00247885" w:rsidRPr="009F6C74">
        <w:rPr>
          <w:color w:val="auto"/>
          <w:sz w:val="22"/>
          <w:szCs w:val="22"/>
        </w:rPr>
        <w:t>Cyfyngedig</w:t>
      </w:r>
      <w:proofErr w:type="spellEnd"/>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66A16DA3" w14:textId="77777777" w:rsidR="00247885" w:rsidRPr="009F6C74" w:rsidRDefault="00247885" w:rsidP="00247885">
      <w:pPr>
        <w:pStyle w:val="Heading3nonum"/>
        <w:spacing w:before="0"/>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77777777" w:rsidR="00247885" w:rsidRPr="009F6C74" w:rsidRDefault="00247885" w:rsidP="00247885">
      <w:pPr>
        <w:pStyle w:val="Data"/>
        <w:ind w:firstLine="1276"/>
        <w:rPr>
          <w:rStyle w:val="change"/>
          <w:color w:val="auto"/>
          <w:sz w:val="22"/>
          <w:szCs w:val="22"/>
        </w:rPr>
      </w:pPr>
      <w:r w:rsidRPr="009F6C74">
        <w:rPr>
          <w:rStyle w:val="change"/>
          <w:rFonts w:cs="Arial"/>
          <w:color w:val="auto"/>
          <w:sz w:val="22"/>
          <w:szCs w:val="22"/>
        </w:rPr>
        <w:t>CF46 6LY</w:t>
      </w:r>
    </w:p>
    <w:p w14:paraId="14CD9B73" w14:textId="77777777" w:rsidR="009F0CC0" w:rsidRDefault="009F0CC0" w:rsidP="009F0CC0">
      <w:pPr>
        <w:spacing w:before="0" w:after="0"/>
        <w:ind w:left="1276" w:right="284"/>
        <w:rPr>
          <w:rFonts w:cs="Arial"/>
          <w:sz w:val="22"/>
          <w:szCs w:val="22"/>
        </w:rPr>
      </w:pPr>
    </w:p>
    <w:p w14:paraId="44B78B1A" w14:textId="037E068A" w:rsidR="00247885" w:rsidRDefault="00247885"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9F0CC0">
      <w:pPr>
        <w:spacing w:before="0" w:after="0"/>
        <w:ind w:left="1276" w:right="284"/>
        <w:rPr>
          <w:sz w:val="22"/>
          <w:szCs w:val="22"/>
        </w:rPr>
      </w:pPr>
    </w:p>
    <w:p w14:paraId="50604806" w14:textId="0D1069B0" w:rsidR="00247885" w:rsidRDefault="001043E4" w:rsidP="00C669B5">
      <w:pPr>
        <w:spacing w:before="0" w:after="0"/>
        <w:ind w:left="1276" w:right="284"/>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50878631" w14:textId="77777777" w:rsidR="00995465" w:rsidRPr="00995465" w:rsidRDefault="00995465" w:rsidP="00C669B5">
      <w:pPr>
        <w:pStyle w:val="Heading3nonum"/>
        <w:spacing w:before="0" w:line="276" w:lineRule="auto"/>
        <w:ind w:firstLine="1276"/>
        <w:rPr>
          <w:rStyle w:val="change"/>
          <w:rFonts w:cs="Arial"/>
          <w:b/>
          <w:color w:val="auto"/>
          <w:sz w:val="22"/>
          <w:szCs w:val="22"/>
        </w:rPr>
      </w:pPr>
      <w:r w:rsidRPr="00995465">
        <w:rPr>
          <w:rStyle w:val="change"/>
          <w:rFonts w:cs="Arial"/>
          <w:b/>
          <w:color w:val="auto"/>
          <w:sz w:val="22"/>
          <w:szCs w:val="22"/>
        </w:rPr>
        <w:t xml:space="preserve">153 </w:t>
      </w:r>
      <w:proofErr w:type="spellStart"/>
      <w:r w:rsidRPr="00995465">
        <w:rPr>
          <w:rStyle w:val="change"/>
          <w:rFonts w:cs="Arial"/>
          <w:b/>
          <w:color w:val="auto"/>
          <w:sz w:val="22"/>
          <w:szCs w:val="22"/>
        </w:rPr>
        <w:t>Saron</w:t>
      </w:r>
      <w:proofErr w:type="spellEnd"/>
      <w:r w:rsidRPr="00995465">
        <w:rPr>
          <w:rStyle w:val="change"/>
          <w:rFonts w:cs="Arial"/>
          <w:b/>
          <w:color w:val="auto"/>
          <w:sz w:val="22"/>
          <w:szCs w:val="22"/>
        </w:rPr>
        <w:t xml:space="preserve"> Rd CSO</w:t>
      </w:r>
    </w:p>
    <w:p w14:paraId="7A33DB4A" w14:textId="77777777" w:rsidR="00995465" w:rsidRPr="00995465" w:rsidRDefault="00995465" w:rsidP="00C669B5">
      <w:pPr>
        <w:pStyle w:val="Heading3nonum"/>
        <w:spacing w:before="0" w:line="276" w:lineRule="auto"/>
        <w:ind w:firstLine="1276"/>
        <w:rPr>
          <w:rStyle w:val="change"/>
          <w:rFonts w:cs="Arial"/>
          <w:b/>
          <w:color w:val="auto"/>
          <w:sz w:val="22"/>
          <w:szCs w:val="22"/>
        </w:rPr>
      </w:pPr>
      <w:r w:rsidRPr="00995465">
        <w:rPr>
          <w:rStyle w:val="change"/>
          <w:rFonts w:cs="Arial"/>
          <w:b/>
          <w:color w:val="auto"/>
          <w:sz w:val="22"/>
          <w:szCs w:val="22"/>
        </w:rPr>
        <w:t xml:space="preserve">153 </w:t>
      </w:r>
      <w:proofErr w:type="spellStart"/>
      <w:r w:rsidRPr="00995465">
        <w:rPr>
          <w:rStyle w:val="change"/>
          <w:rFonts w:cs="Arial"/>
          <w:b/>
          <w:color w:val="auto"/>
          <w:sz w:val="22"/>
          <w:szCs w:val="22"/>
        </w:rPr>
        <w:t>Saron</w:t>
      </w:r>
      <w:proofErr w:type="spellEnd"/>
      <w:r w:rsidRPr="00995465">
        <w:rPr>
          <w:rStyle w:val="change"/>
          <w:rFonts w:cs="Arial"/>
          <w:b/>
          <w:color w:val="auto"/>
          <w:sz w:val="22"/>
          <w:szCs w:val="22"/>
        </w:rPr>
        <w:t xml:space="preserve"> Rd</w:t>
      </w:r>
    </w:p>
    <w:p w14:paraId="3270AFC1" w14:textId="77777777" w:rsidR="00995465" w:rsidRPr="00995465" w:rsidRDefault="00995465" w:rsidP="00C669B5">
      <w:pPr>
        <w:pStyle w:val="Heading3nonum"/>
        <w:spacing w:before="0" w:line="276" w:lineRule="auto"/>
        <w:ind w:firstLine="1276"/>
        <w:rPr>
          <w:rStyle w:val="change"/>
          <w:rFonts w:cs="Arial"/>
          <w:b/>
          <w:color w:val="auto"/>
          <w:sz w:val="22"/>
          <w:szCs w:val="22"/>
        </w:rPr>
      </w:pPr>
      <w:proofErr w:type="spellStart"/>
      <w:r w:rsidRPr="00995465">
        <w:rPr>
          <w:rStyle w:val="change"/>
          <w:rFonts w:cs="Arial"/>
          <w:b/>
          <w:color w:val="auto"/>
          <w:sz w:val="22"/>
          <w:szCs w:val="22"/>
        </w:rPr>
        <w:t>Llandybie</w:t>
      </w:r>
      <w:proofErr w:type="spellEnd"/>
    </w:p>
    <w:p w14:paraId="28133AFC" w14:textId="77777777" w:rsidR="00995465" w:rsidRPr="00995465" w:rsidRDefault="00995465" w:rsidP="00C669B5">
      <w:pPr>
        <w:pStyle w:val="Heading3nonum"/>
        <w:spacing w:before="0" w:line="276" w:lineRule="auto"/>
        <w:ind w:firstLine="1276"/>
        <w:rPr>
          <w:rStyle w:val="change"/>
          <w:rFonts w:cs="Arial"/>
          <w:b/>
          <w:color w:val="auto"/>
          <w:sz w:val="22"/>
          <w:szCs w:val="22"/>
        </w:rPr>
      </w:pPr>
      <w:r w:rsidRPr="00995465">
        <w:rPr>
          <w:rStyle w:val="change"/>
          <w:rFonts w:cs="Arial"/>
          <w:b/>
          <w:color w:val="auto"/>
          <w:sz w:val="22"/>
          <w:szCs w:val="22"/>
        </w:rPr>
        <w:t>Ammanford</w:t>
      </w:r>
    </w:p>
    <w:p w14:paraId="404B0174" w14:textId="25FE5629" w:rsidR="00247885" w:rsidRDefault="00995465" w:rsidP="00C669B5">
      <w:pPr>
        <w:pStyle w:val="Heading3nonum"/>
        <w:spacing w:before="0" w:line="276" w:lineRule="auto"/>
        <w:ind w:firstLine="1276"/>
        <w:rPr>
          <w:rStyle w:val="change"/>
          <w:rFonts w:cs="Arial"/>
          <w:b/>
          <w:color w:val="auto"/>
          <w:sz w:val="22"/>
          <w:szCs w:val="22"/>
        </w:rPr>
      </w:pPr>
      <w:r w:rsidRPr="00995465">
        <w:rPr>
          <w:rStyle w:val="change"/>
          <w:rFonts w:cs="Arial"/>
          <w:b/>
          <w:color w:val="auto"/>
          <w:sz w:val="22"/>
          <w:szCs w:val="22"/>
        </w:rPr>
        <w:t>SA18 3LN</w:t>
      </w:r>
    </w:p>
    <w:p w14:paraId="293C1F5D" w14:textId="77777777" w:rsidR="00E73260" w:rsidRPr="00995465" w:rsidRDefault="00E73260" w:rsidP="00995465">
      <w:pPr>
        <w:pStyle w:val="Heading3nonum"/>
        <w:spacing w:before="0"/>
        <w:ind w:firstLine="1276"/>
        <w:rPr>
          <w:b/>
          <w:color w:val="auto"/>
          <w:sz w:val="22"/>
          <w:szCs w:val="22"/>
        </w:rPr>
      </w:pPr>
    </w:p>
    <w:p w14:paraId="1883A066"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2428B68D" w:rsidR="00462713" w:rsidRPr="00950D58" w:rsidRDefault="002D484D" w:rsidP="00462713">
            <w:pPr>
              <w:pStyle w:val="Heading3nonum"/>
              <w:ind w:right="34"/>
              <w:jc w:val="center"/>
              <w:rPr>
                <w:sz w:val="22"/>
                <w:szCs w:val="22"/>
              </w:rPr>
            </w:pPr>
            <w:r>
              <w:rPr>
                <w:b/>
                <w:color w:val="auto"/>
                <w:sz w:val="22"/>
                <w:szCs w:val="22"/>
              </w:rPr>
              <w:t>Amy Nethercott</w:t>
            </w:r>
          </w:p>
        </w:tc>
        <w:tc>
          <w:tcPr>
            <w:tcW w:w="2551" w:type="dxa"/>
            <w:vAlign w:val="center"/>
          </w:tcPr>
          <w:p w14:paraId="02ACA1F1" w14:textId="7C602B38" w:rsidR="00462713" w:rsidRPr="002D484D" w:rsidRDefault="002D484D" w:rsidP="00462713">
            <w:pPr>
              <w:pStyle w:val="Heading3nonum"/>
              <w:spacing w:before="0" w:line="240" w:lineRule="auto"/>
              <w:jc w:val="center"/>
              <w:rPr>
                <w:b/>
                <w:color w:val="auto"/>
                <w:sz w:val="22"/>
                <w:szCs w:val="22"/>
              </w:rPr>
            </w:pPr>
            <w:r>
              <w:rPr>
                <w:b/>
                <w:color w:val="auto"/>
                <w:sz w:val="22"/>
                <w:szCs w:val="22"/>
              </w:rPr>
              <w:t>21/08/2019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828F90" w14:textId="77777777" w:rsidR="000848DA" w:rsidRPr="00F42B24" w:rsidRDefault="000848DA" w:rsidP="00161A55">
      <w:pPr>
        <w:pStyle w:val="aBullet"/>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75903A74" w:rsidR="00FB03C2" w:rsidRPr="00950A72" w:rsidRDefault="00A35772"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B03C2" w:rsidRPr="00950A72">
        <w:rPr>
          <w:rFonts w:ascii="Arial" w:hAnsi="Arial" w:cs="Arial"/>
          <w:sz w:val="18"/>
          <w:szCs w:val="18"/>
        </w:rPr>
        <w:t xml:space="preserve">perator shall take appropriate measures to ensure that the event recorder remains fully operational </w:t>
      </w:r>
      <w:proofErr w:type="gramStart"/>
      <w:r w:rsidR="00FB03C2" w:rsidRPr="00950A72">
        <w:rPr>
          <w:rFonts w:ascii="Arial" w:hAnsi="Arial" w:cs="Arial"/>
          <w:sz w:val="18"/>
          <w:szCs w:val="18"/>
        </w:rPr>
        <w:t>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61749451" w:rsidR="001B4DCF" w:rsidRDefault="002D792B" w:rsidP="0047000E">
      <w:pPr>
        <w:pStyle w:val="aBullet"/>
        <w:tabs>
          <w:tab w:val="num" w:pos="1701"/>
        </w:tabs>
        <w:ind w:left="1701" w:hanging="567"/>
        <w:rPr>
          <w:rStyle w:val="Red"/>
          <w:color w:val="auto"/>
          <w:sz w:val="18"/>
          <w:szCs w:val="18"/>
        </w:rPr>
      </w:pPr>
      <w:r w:rsidRPr="00247885">
        <w:rPr>
          <w:rStyle w:val="Red"/>
          <w:color w:val="auto"/>
          <w:sz w:val="18"/>
          <w:szCs w:val="18"/>
        </w:rPr>
        <w:t>giving the information from such results and assessments as may be required by the forms specified in those tables.</w:t>
      </w:r>
    </w:p>
    <w:p w14:paraId="506ABF17" w14:textId="77777777" w:rsidR="00995465" w:rsidRPr="00995465" w:rsidRDefault="00995465" w:rsidP="00995465">
      <w:pPr>
        <w:pStyle w:val="Bullet0"/>
        <w:numPr>
          <w:ilvl w:val="0"/>
          <w:numId w:val="0"/>
        </w:numPr>
        <w:tabs>
          <w:tab w:val="num" w:pos="1701"/>
        </w:tabs>
        <w:ind w:left="680"/>
        <w:rPr>
          <w:rStyle w:val="Pink"/>
          <w:color w:val="auto"/>
          <w:sz w:val="18"/>
          <w:szCs w:val="18"/>
        </w:rPr>
      </w:pPr>
    </w:p>
    <w:p w14:paraId="22B3BA93" w14:textId="77777777"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4C176F6E" w14:textId="4669E624" w:rsidR="005C58C9" w:rsidRPr="004921D8" w:rsidRDefault="005C58C9" w:rsidP="005C58C9">
      <w:pPr>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5B3157">
              <w:rPr>
                <w:rFonts w:ascii="Arial" w:hAnsi="Arial" w:cs="Arial"/>
                <w:sz w:val="18"/>
                <w:szCs w:val="18"/>
                <w:vertAlign w:val="superscript"/>
              </w:rPr>
              <w:t xml:space="preserve">st </w:t>
            </w:r>
            <w:r w:rsidRPr="00950A72">
              <w:rPr>
                <w:rFonts w:ascii="Arial" w:hAnsi="Arial" w:cs="Arial"/>
                <w:sz w:val="18"/>
                <w:szCs w:val="18"/>
              </w:rPr>
              <w:t>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6E08E120" w:rsidR="003E7111" w:rsidRPr="004921D8" w:rsidRDefault="00A62AB2" w:rsidP="000A07C9">
            <w:pPr>
              <w:pStyle w:val="TableText"/>
              <w:rPr>
                <w:rStyle w:val="Blue"/>
                <w:sz w:val="18"/>
                <w:szCs w:val="18"/>
              </w:rPr>
            </w:pPr>
            <w:r w:rsidRPr="00A62AB2">
              <w:rPr>
                <w:rStyle w:val="Blue"/>
                <w:color w:val="auto"/>
                <w:sz w:val="18"/>
                <w:szCs w:val="18"/>
              </w:rPr>
              <w:t>SN 60113 12314</w:t>
            </w:r>
          </w:p>
        </w:tc>
        <w:tc>
          <w:tcPr>
            <w:tcW w:w="1327" w:type="pct"/>
          </w:tcPr>
          <w:p w14:paraId="26E69153" w14:textId="08B228FD" w:rsidR="003E7111" w:rsidRPr="00A62AB2" w:rsidRDefault="005B3157" w:rsidP="000A07C9">
            <w:pPr>
              <w:pStyle w:val="TableText"/>
              <w:rPr>
                <w:rStyle w:val="Blue"/>
                <w:color w:val="auto"/>
                <w:sz w:val="18"/>
                <w:szCs w:val="18"/>
              </w:rPr>
            </w:pPr>
            <w:r w:rsidRPr="005B3157">
              <w:rPr>
                <w:rStyle w:val="Blue"/>
                <w:color w:val="auto"/>
                <w:sz w:val="18"/>
                <w:szCs w:val="18"/>
              </w:rPr>
              <w:t>Nant-y-Ci</w:t>
            </w:r>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A62AB2" w:rsidRDefault="00950A72" w:rsidP="00D7792E">
            <w:pPr>
              <w:pStyle w:val="TableText"/>
              <w:rPr>
                <w:sz w:val="18"/>
                <w:szCs w:val="18"/>
              </w:rPr>
            </w:pPr>
            <w:r w:rsidRPr="00A62AB2">
              <w:rPr>
                <w:sz w:val="18"/>
                <w:szCs w:val="18"/>
              </w:rPr>
              <w:t xml:space="preserve">Effluent and discharge point </w:t>
            </w:r>
          </w:p>
        </w:tc>
        <w:tc>
          <w:tcPr>
            <w:tcW w:w="665" w:type="pct"/>
          </w:tcPr>
          <w:p w14:paraId="176F052F" w14:textId="77777777" w:rsidR="00950A72" w:rsidRPr="00A62AB2" w:rsidRDefault="00950A72" w:rsidP="000A07C9">
            <w:pPr>
              <w:pStyle w:val="TableText"/>
              <w:rPr>
                <w:sz w:val="18"/>
                <w:szCs w:val="18"/>
              </w:rPr>
            </w:pPr>
            <w:r w:rsidRPr="00A62AB2">
              <w:rPr>
                <w:sz w:val="18"/>
                <w:szCs w:val="18"/>
              </w:rPr>
              <w:t>Description of discharge</w:t>
            </w:r>
          </w:p>
        </w:tc>
        <w:tc>
          <w:tcPr>
            <w:tcW w:w="960" w:type="pct"/>
          </w:tcPr>
          <w:p w14:paraId="19268E34" w14:textId="77777777" w:rsidR="00950A72" w:rsidRPr="00A62AB2" w:rsidRDefault="00950A72" w:rsidP="000A07C9">
            <w:pPr>
              <w:pStyle w:val="TableText"/>
              <w:rPr>
                <w:sz w:val="18"/>
                <w:szCs w:val="18"/>
              </w:rPr>
            </w:pPr>
            <w:r w:rsidRPr="00A62AB2">
              <w:rPr>
                <w:sz w:val="18"/>
                <w:szCs w:val="18"/>
              </w:rPr>
              <w:t>Overflow setting l/s</w:t>
            </w:r>
          </w:p>
        </w:tc>
        <w:tc>
          <w:tcPr>
            <w:tcW w:w="885" w:type="pct"/>
          </w:tcPr>
          <w:p w14:paraId="772A2838" w14:textId="77777777" w:rsidR="00950A72" w:rsidRPr="00A62AB2" w:rsidRDefault="00950A72" w:rsidP="00E75B27">
            <w:pPr>
              <w:pStyle w:val="TableText"/>
              <w:rPr>
                <w:rStyle w:val="Red"/>
                <w:color w:val="auto"/>
                <w:sz w:val="18"/>
                <w:szCs w:val="18"/>
              </w:rPr>
            </w:pPr>
            <w:r w:rsidRPr="00A62AB2">
              <w:rPr>
                <w:rStyle w:val="Red"/>
                <w:color w:val="auto"/>
                <w:sz w:val="18"/>
                <w:szCs w:val="18"/>
              </w:rPr>
              <w:t>Maximum size of solid matter</w:t>
            </w:r>
          </w:p>
        </w:tc>
        <w:tc>
          <w:tcPr>
            <w:tcW w:w="886" w:type="pct"/>
          </w:tcPr>
          <w:p w14:paraId="2755E98D" w14:textId="77777777" w:rsidR="00950A72" w:rsidRPr="00A62AB2" w:rsidRDefault="00950A72" w:rsidP="00E75B27">
            <w:pPr>
              <w:pStyle w:val="TableText"/>
              <w:rPr>
                <w:rStyle w:val="Red"/>
                <w:color w:val="auto"/>
                <w:sz w:val="18"/>
                <w:szCs w:val="18"/>
              </w:rPr>
            </w:pPr>
            <w:r w:rsidRPr="00A62AB2">
              <w:rPr>
                <w:rStyle w:val="Red"/>
                <w:color w:val="auto"/>
                <w:sz w:val="18"/>
                <w:szCs w:val="18"/>
              </w:rPr>
              <w:t>Screen aperture</w:t>
            </w:r>
          </w:p>
          <w:p w14:paraId="25ED8DC8" w14:textId="77777777" w:rsidR="00950A72" w:rsidRPr="00A62AB2" w:rsidRDefault="00950A72" w:rsidP="00E75B27">
            <w:pPr>
              <w:pStyle w:val="TableText"/>
              <w:rPr>
                <w:rStyle w:val="Red"/>
                <w:color w:val="auto"/>
                <w:sz w:val="18"/>
                <w:szCs w:val="18"/>
              </w:rPr>
            </w:pPr>
            <w:r w:rsidRPr="00A62AB2">
              <w:rPr>
                <w:rStyle w:val="Red"/>
                <w:color w:val="auto"/>
                <w:sz w:val="18"/>
                <w:szCs w:val="18"/>
              </w:rPr>
              <w:t>size</w:t>
            </w:r>
          </w:p>
        </w:tc>
        <w:tc>
          <w:tcPr>
            <w:tcW w:w="893" w:type="pct"/>
          </w:tcPr>
          <w:p w14:paraId="2564F70B" w14:textId="77777777" w:rsidR="00950A72" w:rsidRPr="00821348" w:rsidRDefault="00950A72" w:rsidP="00821348">
            <w:pPr>
              <w:pStyle w:val="TableText"/>
              <w:rPr>
                <w:rStyle w:val="Red"/>
                <w:color w:val="auto"/>
              </w:rPr>
            </w:pPr>
            <w:r w:rsidRPr="00821348">
              <w:rPr>
                <w:rStyle w:val="Red"/>
                <w:color w:val="auto"/>
                <w:sz w:val="18"/>
              </w:rPr>
              <w:t>Minimum storage capacity m</w:t>
            </w:r>
            <w:r w:rsidRPr="00821348">
              <w:rPr>
                <w:rStyle w:val="Red"/>
                <w:color w:val="auto"/>
                <w:sz w:val="18"/>
                <w:vertAlign w:val="superscript"/>
              </w:rPr>
              <w:t>3</w:t>
            </w:r>
          </w:p>
        </w:tc>
      </w:tr>
      <w:tr w:rsidR="00950A72" w:rsidRPr="004921D8" w14:paraId="5DC8B870" w14:textId="77777777" w:rsidTr="00950A72">
        <w:tc>
          <w:tcPr>
            <w:tcW w:w="711" w:type="pct"/>
          </w:tcPr>
          <w:p w14:paraId="41516A70" w14:textId="77777777" w:rsidR="00950A72" w:rsidRPr="00A62AB2" w:rsidRDefault="00950A72" w:rsidP="00C30128">
            <w:pPr>
              <w:pStyle w:val="TableText"/>
              <w:rPr>
                <w:rStyle w:val="Blue"/>
                <w:rFonts w:cstheme="minorHAnsi"/>
                <w:color w:val="auto"/>
                <w:sz w:val="18"/>
                <w:szCs w:val="18"/>
              </w:rPr>
            </w:pPr>
            <w:r w:rsidRPr="00A62AB2">
              <w:rPr>
                <w:rStyle w:val="Blue"/>
                <w:rFonts w:cstheme="minorHAnsi"/>
                <w:color w:val="auto"/>
                <w:sz w:val="18"/>
                <w:szCs w:val="18"/>
              </w:rPr>
              <w:t>Storm sewage via POINT OF DISCHARGE</w:t>
            </w:r>
          </w:p>
        </w:tc>
        <w:tc>
          <w:tcPr>
            <w:tcW w:w="665" w:type="pct"/>
          </w:tcPr>
          <w:p w14:paraId="6B6D25B9" w14:textId="77777777" w:rsidR="00950A72" w:rsidRPr="00EC341F" w:rsidRDefault="00950A72" w:rsidP="000A07C9">
            <w:pPr>
              <w:pStyle w:val="TableText"/>
              <w:rPr>
                <w:rStyle w:val="Blue"/>
                <w:rFonts w:ascii="Arial" w:hAnsi="Arial" w:cs="Arial"/>
                <w:color w:val="auto"/>
                <w:sz w:val="18"/>
                <w:szCs w:val="18"/>
              </w:rPr>
            </w:pPr>
            <w:r w:rsidRPr="00EC341F">
              <w:rPr>
                <w:rStyle w:val="Blue"/>
                <w:rFonts w:ascii="Arial" w:hAnsi="Arial" w:cs="Arial"/>
                <w:color w:val="auto"/>
                <w:sz w:val="18"/>
                <w:szCs w:val="18"/>
              </w:rPr>
              <w:t>Storm sewage</w:t>
            </w:r>
          </w:p>
        </w:tc>
        <w:tc>
          <w:tcPr>
            <w:tcW w:w="960" w:type="pct"/>
          </w:tcPr>
          <w:p w14:paraId="0A9D8446" w14:textId="269C5B3B" w:rsidR="00950A72" w:rsidRPr="00EC341F" w:rsidRDefault="00995465" w:rsidP="004912F8">
            <w:pPr>
              <w:pStyle w:val="NormalWeb"/>
              <w:rPr>
                <w:rStyle w:val="Blue"/>
                <w:rFonts w:ascii="Arial" w:hAnsi="Arial" w:cs="Arial"/>
                <w:color w:val="auto"/>
                <w:sz w:val="18"/>
                <w:szCs w:val="18"/>
              </w:rPr>
            </w:pPr>
            <w:r w:rsidRPr="00EC341F">
              <w:rPr>
                <w:rStyle w:val="Blue"/>
                <w:rFonts w:ascii="Arial" w:hAnsi="Arial" w:cs="Arial"/>
                <w:color w:val="auto"/>
                <w:sz w:val="18"/>
                <w:szCs w:val="18"/>
              </w:rPr>
              <w:t>24</w:t>
            </w:r>
            <w:r w:rsidR="00950A72" w:rsidRPr="00EC341F">
              <w:rPr>
                <w:rFonts w:ascii="Arial" w:hAnsi="Arial" w:cs="Arial"/>
                <w:sz w:val="18"/>
                <w:szCs w:val="18"/>
              </w:rPr>
              <w:t xml:space="preserve"> </w:t>
            </w:r>
          </w:p>
        </w:tc>
        <w:tc>
          <w:tcPr>
            <w:tcW w:w="885" w:type="pct"/>
          </w:tcPr>
          <w:p w14:paraId="23D9FAA4" w14:textId="029F7979" w:rsidR="00950A72" w:rsidRPr="00A62AB2" w:rsidRDefault="00950A72" w:rsidP="00D7052E">
            <w:pPr>
              <w:pStyle w:val="TableText"/>
              <w:rPr>
                <w:rStyle w:val="Pink"/>
                <w:rFonts w:cstheme="minorHAnsi"/>
                <w:color w:val="auto"/>
                <w:sz w:val="18"/>
                <w:szCs w:val="18"/>
              </w:rPr>
            </w:pPr>
            <w:r w:rsidRPr="00A62AB2">
              <w:rPr>
                <w:rStyle w:val="Blue"/>
                <w:rFonts w:cstheme="minorHAnsi"/>
                <w:color w:val="auto"/>
                <w:sz w:val="18"/>
                <w:szCs w:val="18"/>
              </w:rPr>
              <w:t>No greater than 10 mm</w:t>
            </w:r>
            <w:r w:rsidR="005F2504">
              <w:rPr>
                <w:rStyle w:val="Blue"/>
                <w:rFonts w:cstheme="minorHAnsi"/>
                <w:color w:val="auto"/>
                <w:sz w:val="18"/>
                <w:szCs w:val="18"/>
              </w:rPr>
              <w:t xml:space="preserve"> in one dimension</w:t>
            </w:r>
          </w:p>
        </w:tc>
        <w:tc>
          <w:tcPr>
            <w:tcW w:w="886" w:type="pct"/>
          </w:tcPr>
          <w:p w14:paraId="693AF260" w14:textId="3D7EBB9F" w:rsidR="00950A72" w:rsidRPr="00A62AB2" w:rsidRDefault="00950A72" w:rsidP="00E75B27">
            <w:pPr>
              <w:pStyle w:val="TableText"/>
              <w:rPr>
                <w:rStyle w:val="Pink"/>
                <w:rFonts w:cstheme="minorHAnsi"/>
                <w:color w:val="auto"/>
                <w:sz w:val="18"/>
                <w:szCs w:val="18"/>
              </w:rPr>
            </w:pPr>
            <w:r w:rsidRPr="00A62AB2">
              <w:rPr>
                <w:rStyle w:val="Blue"/>
                <w:rFonts w:cstheme="minorHAnsi"/>
                <w:color w:val="auto"/>
                <w:sz w:val="18"/>
                <w:szCs w:val="18"/>
              </w:rPr>
              <w:t xml:space="preserve">10mm </w:t>
            </w:r>
            <w:r w:rsidR="00A35772">
              <w:rPr>
                <w:rStyle w:val="Blue"/>
                <w:rFonts w:cstheme="minorHAnsi"/>
                <w:color w:val="auto"/>
                <w:sz w:val="18"/>
                <w:szCs w:val="18"/>
              </w:rPr>
              <w:t>in 2D</w:t>
            </w:r>
          </w:p>
        </w:tc>
        <w:tc>
          <w:tcPr>
            <w:tcW w:w="893" w:type="pct"/>
          </w:tcPr>
          <w:p w14:paraId="16EB592C" w14:textId="410244FD" w:rsidR="00950A72" w:rsidRPr="00A62AB2" w:rsidRDefault="00950A72" w:rsidP="00D7052E">
            <w:pPr>
              <w:pStyle w:val="NormalWeb"/>
              <w:rPr>
                <w:rStyle w:val="Blue"/>
                <w:rFonts w:cstheme="minorHAnsi"/>
                <w:color w:val="auto"/>
                <w:sz w:val="18"/>
                <w:szCs w:val="18"/>
              </w:rPr>
            </w:pPr>
            <w:r w:rsidRPr="00A62AB2">
              <w:rPr>
                <w:rFonts w:asciiTheme="minorHAnsi" w:hAnsiTheme="minorHAnsi" w:cstheme="minorHAnsi"/>
                <w:sz w:val="18"/>
                <w:szCs w:val="18"/>
              </w:rPr>
              <w:t xml:space="preserve">Not less than the volume available on the date this permit was authorised. </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5B3157" w:rsidRPr="004921D8" w14:paraId="562CECA3" w14:textId="77777777" w:rsidTr="00A9057C">
        <w:trPr>
          <w:cantSplit/>
        </w:trPr>
        <w:tc>
          <w:tcPr>
            <w:tcW w:w="1030" w:type="pct"/>
            <w:vMerge w:val="restart"/>
          </w:tcPr>
          <w:p w14:paraId="206DC387" w14:textId="77777777" w:rsidR="005B3157" w:rsidRPr="00950A72" w:rsidRDefault="005B3157"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5B3157" w:rsidRPr="00950A72" w:rsidRDefault="005B3157"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2D1CFB5B" w:rsidR="005B3157" w:rsidRPr="00A62AB2" w:rsidRDefault="005B3157" w:rsidP="000A07C9">
            <w:pPr>
              <w:pStyle w:val="TableText"/>
              <w:rPr>
                <w:rStyle w:val="Blue"/>
                <w:color w:val="auto"/>
                <w:sz w:val="18"/>
                <w:szCs w:val="18"/>
              </w:rPr>
            </w:pPr>
            <w:r w:rsidRPr="00A62AB2">
              <w:rPr>
                <w:rStyle w:val="Blue"/>
                <w:color w:val="auto"/>
                <w:sz w:val="18"/>
                <w:szCs w:val="18"/>
              </w:rPr>
              <w:t>SN 60017 12347</w:t>
            </w:r>
          </w:p>
        </w:tc>
        <w:tc>
          <w:tcPr>
            <w:tcW w:w="1325" w:type="pct"/>
            <w:vMerge w:val="restart"/>
          </w:tcPr>
          <w:p w14:paraId="21D7282C" w14:textId="77777777" w:rsidR="005B3157" w:rsidRPr="004921D8" w:rsidRDefault="005B3157" w:rsidP="0045495C">
            <w:pPr>
              <w:pStyle w:val="TableText"/>
              <w:rPr>
                <w:rStyle w:val="Blue"/>
                <w:sz w:val="18"/>
                <w:szCs w:val="18"/>
              </w:rPr>
            </w:pPr>
            <w:r w:rsidRPr="00950A72">
              <w:rPr>
                <w:rStyle w:val="Blue"/>
                <w:color w:val="auto"/>
                <w:sz w:val="18"/>
                <w:szCs w:val="18"/>
              </w:rPr>
              <w:t>POINT OF OVERFLOW</w:t>
            </w:r>
          </w:p>
        </w:tc>
      </w:tr>
      <w:tr w:rsidR="005B3157" w:rsidRPr="004921D8" w14:paraId="469231D0" w14:textId="77777777" w:rsidTr="00A9057C">
        <w:trPr>
          <w:cantSplit/>
        </w:trPr>
        <w:tc>
          <w:tcPr>
            <w:tcW w:w="1030" w:type="pct"/>
            <w:vMerge/>
          </w:tcPr>
          <w:p w14:paraId="147EFC17" w14:textId="35DB1A39" w:rsidR="005B3157" w:rsidRPr="00950A72" w:rsidRDefault="005B3157" w:rsidP="00C30128">
            <w:pPr>
              <w:pStyle w:val="TableText"/>
              <w:rPr>
                <w:rStyle w:val="Blue"/>
                <w:rFonts w:ascii="Arial" w:hAnsi="Arial"/>
                <w:color w:val="auto"/>
                <w:sz w:val="18"/>
                <w:szCs w:val="18"/>
              </w:rPr>
            </w:pPr>
          </w:p>
        </w:tc>
        <w:tc>
          <w:tcPr>
            <w:tcW w:w="1323" w:type="pct"/>
          </w:tcPr>
          <w:p w14:paraId="6699ADC8" w14:textId="77777777" w:rsidR="005B3157" w:rsidRPr="00950A72" w:rsidRDefault="005B3157"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0ADA55BC" w:rsidR="005B3157" w:rsidRPr="00A62AB2" w:rsidRDefault="005B3157" w:rsidP="000A07C9">
            <w:pPr>
              <w:pStyle w:val="TableText"/>
              <w:rPr>
                <w:rStyle w:val="Blue"/>
                <w:color w:val="auto"/>
                <w:sz w:val="18"/>
                <w:szCs w:val="18"/>
              </w:rPr>
            </w:pPr>
            <w:r w:rsidRPr="00A62AB2">
              <w:rPr>
                <w:rStyle w:val="Blue"/>
                <w:color w:val="auto"/>
                <w:sz w:val="18"/>
                <w:szCs w:val="18"/>
              </w:rPr>
              <w:t>SN 60017 12347</w:t>
            </w:r>
          </w:p>
        </w:tc>
        <w:tc>
          <w:tcPr>
            <w:tcW w:w="1325" w:type="pct"/>
            <w:vMerge/>
          </w:tcPr>
          <w:p w14:paraId="70DC1803" w14:textId="77777777" w:rsidR="005B3157" w:rsidRPr="004921D8" w:rsidRDefault="005B3157" w:rsidP="00164190">
            <w:pPr>
              <w:pStyle w:val="TableText"/>
              <w:rPr>
                <w:rStyle w:val="Blue"/>
                <w:rFonts w:ascii="Arial" w:hAnsi="Arial"/>
                <w:color w:val="0000FF"/>
                <w:sz w:val="18"/>
                <w:szCs w:val="18"/>
              </w:rPr>
            </w:pPr>
          </w:p>
        </w:tc>
      </w:tr>
    </w:tbl>
    <w:p w14:paraId="718DC2D0" w14:textId="3D77E664" w:rsidR="005B3157" w:rsidRDefault="005B3157" w:rsidP="00E46E9B">
      <w:pPr>
        <w:ind w:left="567"/>
      </w:pPr>
    </w:p>
    <w:p w14:paraId="3BCE56D5" w14:textId="77777777" w:rsidR="005B3157" w:rsidRDefault="005B3157">
      <w:pPr>
        <w:spacing w:before="0" w:after="0" w:line="240" w:lineRule="auto"/>
      </w:pPr>
      <w:r>
        <w:br w:type="page"/>
      </w:r>
    </w:p>
    <w:p w14:paraId="1EE7CB88" w14:textId="77777777" w:rsidR="00A4341F" w:rsidRPr="000A07C9" w:rsidRDefault="00A4341F" w:rsidP="00E46E9B">
      <w:pPr>
        <w:ind w:left="567"/>
      </w:pPr>
    </w:p>
    <w:p w14:paraId="6677A5FD" w14:textId="77777777" w:rsidR="00926B5E" w:rsidRDefault="00926B5E" w:rsidP="00A9057C">
      <w:pPr>
        <w:pStyle w:val="Heading1"/>
        <w:ind w:left="567"/>
      </w:pPr>
      <w:r>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5D636BCA"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877A7E" w:rsidRPr="00877A7E">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05235FCB" w14:textId="5F0F6921"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7883AA98"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877A7E" w:rsidRPr="00877A7E">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471A4C8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877A7E" w:rsidRPr="00877A7E">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61CA40F7" w:rsidR="00635467" w:rsidRPr="00950A72" w:rsidRDefault="00635467"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A62AB2" w:rsidRDefault="00926B5E" w:rsidP="00926B5E">
            <w:pPr>
              <w:pStyle w:val="TableText"/>
              <w:rPr>
                <w:sz w:val="18"/>
                <w:szCs w:val="18"/>
              </w:rPr>
            </w:pPr>
            <w:r w:rsidRPr="00A62AB2">
              <w:rPr>
                <w:sz w:val="18"/>
                <w:szCs w:val="18"/>
              </w:rPr>
              <w:t>Permit Number</w:t>
            </w:r>
          </w:p>
        </w:tc>
        <w:tc>
          <w:tcPr>
            <w:tcW w:w="3516" w:type="pct"/>
          </w:tcPr>
          <w:p w14:paraId="53715538" w14:textId="56C374C3" w:rsidR="00926B5E" w:rsidRPr="00A62AB2" w:rsidRDefault="00A62AB2" w:rsidP="00926B5E">
            <w:pPr>
              <w:pStyle w:val="TableText"/>
            </w:pPr>
            <w:r w:rsidRPr="00A62AB2">
              <w:t>BP0293801</w:t>
            </w:r>
          </w:p>
        </w:tc>
      </w:tr>
      <w:tr w:rsidR="00926B5E" w:rsidRPr="00834B3A" w14:paraId="4557FE94" w14:textId="77777777" w:rsidTr="00A9057C">
        <w:trPr>
          <w:cantSplit/>
        </w:trPr>
        <w:tc>
          <w:tcPr>
            <w:tcW w:w="1484" w:type="pct"/>
          </w:tcPr>
          <w:p w14:paraId="373A1787" w14:textId="77777777" w:rsidR="00926B5E" w:rsidRPr="00A62AB2" w:rsidRDefault="00926B5E" w:rsidP="00926B5E">
            <w:pPr>
              <w:pStyle w:val="TableText"/>
              <w:rPr>
                <w:sz w:val="18"/>
                <w:szCs w:val="18"/>
              </w:rPr>
            </w:pPr>
            <w:r w:rsidRPr="00A62AB2">
              <w:rPr>
                <w:sz w:val="18"/>
                <w:szCs w:val="18"/>
              </w:rPr>
              <w:t>Name of operator</w:t>
            </w:r>
          </w:p>
        </w:tc>
        <w:tc>
          <w:tcPr>
            <w:tcW w:w="3516" w:type="pct"/>
          </w:tcPr>
          <w:p w14:paraId="4AA55FC6" w14:textId="77777777" w:rsidR="00926B5E" w:rsidRPr="00A62AB2" w:rsidRDefault="00950A72" w:rsidP="00926B5E">
            <w:pPr>
              <w:pStyle w:val="TableText"/>
            </w:pPr>
            <w:proofErr w:type="spellStart"/>
            <w:r w:rsidRPr="00A62AB2">
              <w:t>D</w:t>
            </w:r>
            <w:r w:rsidRPr="00A62AB2">
              <w:rPr>
                <w:rFonts w:cstheme="minorHAnsi"/>
              </w:rPr>
              <w:t>ŵ</w:t>
            </w:r>
            <w:r w:rsidRPr="00A62AB2">
              <w:t>r</w:t>
            </w:r>
            <w:proofErr w:type="spellEnd"/>
            <w:r w:rsidRPr="00A62AB2">
              <w:t xml:space="preserve"> </w:t>
            </w:r>
            <w:proofErr w:type="spellStart"/>
            <w:r w:rsidRPr="00A62AB2">
              <w:t>Cymru</w:t>
            </w:r>
            <w:proofErr w:type="spellEnd"/>
            <w:r w:rsidRPr="00A62AB2">
              <w:t xml:space="preserve"> </w:t>
            </w:r>
            <w:proofErr w:type="spellStart"/>
            <w:r w:rsidRPr="00A62AB2">
              <w:t>Cyfyngedig</w:t>
            </w:r>
            <w:proofErr w:type="spellEnd"/>
          </w:p>
        </w:tc>
      </w:tr>
      <w:tr w:rsidR="00926B5E" w:rsidRPr="00834B3A" w14:paraId="2D93B3DF" w14:textId="77777777" w:rsidTr="00A9057C">
        <w:trPr>
          <w:cantSplit/>
        </w:trPr>
        <w:tc>
          <w:tcPr>
            <w:tcW w:w="1484" w:type="pct"/>
          </w:tcPr>
          <w:p w14:paraId="5BCE50D3" w14:textId="77777777" w:rsidR="00926B5E" w:rsidRPr="00A62AB2" w:rsidRDefault="00926B5E" w:rsidP="00926B5E">
            <w:pPr>
              <w:pStyle w:val="TableText"/>
              <w:rPr>
                <w:sz w:val="18"/>
                <w:szCs w:val="18"/>
              </w:rPr>
            </w:pPr>
            <w:r w:rsidRPr="00A62AB2">
              <w:rPr>
                <w:sz w:val="18"/>
                <w:szCs w:val="18"/>
              </w:rPr>
              <w:t>Location of Facility</w:t>
            </w:r>
          </w:p>
        </w:tc>
        <w:tc>
          <w:tcPr>
            <w:tcW w:w="3516" w:type="pct"/>
          </w:tcPr>
          <w:p w14:paraId="0458C0BD" w14:textId="02F97DF1" w:rsidR="00A62AB2" w:rsidRPr="00A62AB2" w:rsidRDefault="00A62AB2" w:rsidP="00A62AB2">
            <w:pPr>
              <w:pStyle w:val="TableText"/>
            </w:pPr>
            <w:r w:rsidRPr="00A62AB2">
              <w:t xml:space="preserve">153 </w:t>
            </w:r>
            <w:proofErr w:type="spellStart"/>
            <w:r w:rsidRPr="00A62AB2">
              <w:t>Saron</w:t>
            </w:r>
            <w:proofErr w:type="spellEnd"/>
            <w:r w:rsidRPr="00A62AB2">
              <w:t xml:space="preserve"> Rd CSO,153 </w:t>
            </w:r>
            <w:proofErr w:type="spellStart"/>
            <w:r w:rsidRPr="00A62AB2">
              <w:t>Saron</w:t>
            </w:r>
            <w:proofErr w:type="spellEnd"/>
            <w:r w:rsidRPr="00A62AB2">
              <w:t xml:space="preserve"> Rd, </w:t>
            </w:r>
            <w:proofErr w:type="spellStart"/>
            <w:r w:rsidRPr="00A62AB2">
              <w:t>Llandybie</w:t>
            </w:r>
            <w:proofErr w:type="spellEnd"/>
            <w:r w:rsidRPr="00A62AB2">
              <w:t>, Ammanford</w:t>
            </w:r>
          </w:p>
          <w:p w14:paraId="14FF9F6C" w14:textId="5BE6BD38" w:rsidR="00926B5E" w:rsidRPr="00A62AB2" w:rsidRDefault="00A62AB2" w:rsidP="00A62AB2">
            <w:pPr>
              <w:pStyle w:val="TableText"/>
            </w:pPr>
            <w:r w:rsidRPr="00A62AB2">
              <w:t>SA18 3LN</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2A9C73E7" w:rsidR="00080065" w:rsidRPr="00950A72" w:rsidRDefault="004F1A16" w:rsidP="00A9057C">
      <w:pPr>
        <w:ind w:left="567"/>
        <w:rPr>
          <w:sz w:val="18"/>
          <w:szCs w:val="18"/>
        </w:rPr>
      </w:pPr>
      <w:r>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8"/>
      <w:bookmarkEnd w:id="9"/>
    </w:p>
    <w:p w14:paraId="450FD273" w14:textId="77777777" w:rsidR="00950A72" w:rsidRPr="00950A72" w:rsidRDefault="00950A72" w:rsidP="00950A72">
      <w:pPr>
        <w:pStyle w:val="BodyTextIndent"/>
        <w:tabs>
          <w:tab w:val="left" w:pos="1418"/>
        </w:tabs>
        <w:ind w:left="567"/>
        <w:rPr>
          <w:sz w:val="18"/>
          <w:szCs w:val="18"/>
        </w:rPr>
      </w:pPr>
      <w:bookmarkStart w:id="10" w:name="_Hlk13661209"/>
      <w:r w:rsidRPr="00950A72">
        <w:rPr>
          <w:rFonts w:ascii="Arial" w:hAnsi="Arial" w:cs="Arial"/>
          <w:sz w:val="18"/>
          <w:szCs w:val="18"/>
        </w:rPr>
        <w:t>“SOAF” means Storm Overflow Assessment Framework.</w:t>
      </w:r>
    </w:p>
    <w:bookmarkEnd w:id="10"/>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A30D3DC" w14:textId="01C166C4" w:rsidR="00950A72" w:rsidRDefault="001232AE" w:rsidP="00A9057C">
      <w:pPr>
        <w:pStyle w:val="Heading1"/>
        <w:ind w:left="567"/>
      </w:pPr>
      <w:r>
        <w:rPr>
          <w:noProof/>
        </w:rPr>
        <w:drawing>
          <wp:inline distT="0" distB="0" distL="0" distR="0" wp14:anchorId="3F631330" wp14:editId="37582CC3">
            <wp:extent cx="5609177" cy="3917950"/>
            <wp:effectExtent l="0" t="0" r="0" b="635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E02181.tmp"/>
                    <pic:cNvPicPr/>
                  </pic:nvPicPr>
                  <pic:blipFill>
                    <a:blip r:embed="rId14">
                      <a:extLst>
                        <a:ext uri="{28A0092B-C50C-407E-A947-70E740481C1C}">
                          <a14:useLocalDpi xmlns:a14="http://schemas.microsoft.com/office/drawing/2010/main" val="0"/>
                        </a:ext>
                      </a:extLst>
                    </a:blip>
                    <a:stretch>
                      <a:fillRect/>
                    </a:stretch>
                  </pic:blipFill>
                  <pic:spPr>
                    <a:xfrm>
                      <a:off x="0" y="0"/>
                      <a:ext cx="5610995" cy="3919220"/>
                    </a:xfrm>
                    <a:prstGeom prst="rect">
                      <a:avLst/>
                    </a:prstGeom>
                  </pic:spPr>
                </pic:pic>
              </a:graphicData>
            </a:graphic>
          </wp:inline>
        </w:drawing>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3339F8" w14:textId="77777777" w:rsidR="00BB2848" w:rsidRDefault="00BB2848" w:rsidP="00FF16FF">
      <w:pPr>
        <w:spacing w:before="0" w:after="0" w:line="240" w:lineRule="auto"/>
      </w:pPr>
      <w:r>
        <w:separator/>
      </w:r>
    </w:p>
  </w:endnote>
  <w:endnote w:type="continuationSeparator" w:id="0">
    <w:p w14:paraId="032DEB8E" w14:textId="77777777" w:rsidR="00BB2848" w:rsidRDefault="00BB2848" w:rsidP="00FF16FF">
      <w:pPr>
        <w:spacing w:before="0" w:after="0" w:line="240" w:lineRule="auto"/>
      </w:pPr>
      <w:r>
        <w:continuationSeparator/>
      </w:r>
    </w:p>
  </w:endnote>
  <w:endnote w:type="continuationNotice" w:id="1">
    <w:p w14:paraId="3A460DA7" w14:textId="77777777" w:rsidR="00B23C2C" w:rsidRDefault="00B23C2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BB2848" w:rsidRDefault="00BB2848" w:rsidP="00F06B84">
    <w:pPr>
      <w:pStyle w:val="Footer"/>
    </w:pPr>
    <w:r>
      <w:t>Permit number</w:t>
    </w:r>
  </w:p>
  <w:p w14:paraId="507C1808" w14:textId="6418808B" w:rsidR="00BB2848" w:rsidRPr="00D82845" w:rsidRDefault="00BB2848" w:rsidP="00F06B84">
    <w:pPr>
      <w:pStyle w:val="Footer"/>
    </w:pPr>
    <w:r>
      <w:t>BP0293801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006A1C" w14:textId="77777777" w:rsidR="00BB2848" w:rsidRDefault="00BB2848" w:rsidP="00FF16FF">
      <w:pPr>
        <w:spacing w:before="0" w:after="0" w:line="240" w:lineRule="auto"/>
      </w:pPr>
      <w:r>
        <w:separator/>
      </w:r>
    </w:p>
  </w:footnote>
  <w:footnote w:type="continuationSeparator" w:id="0">
    <w:p w14:paraId="1A322D97" w14:textId="77777777" w:rsidR="00BB2848" w:rsidRDefault="00BB2848" w:rsidP="00FF16FF">
      <w:pPr>
        <w:spacing w:before="0" w:after="0" w:line="240" w:lineRule="auto"/>
      </w:pPr>
      <w:r>
        <w:continuationSeparator/>
      </w:r>
    </w:p>
  </w:footnote>
  <w:footnote w:type="continuationNotice" w:id="1">
    <w:p w14:paraId="6FDAE6D7" w14:textId="77777777" w:rsidR="00B23C2C" w:rsidRDefault="00B23C2C">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BB2848" w:rsidRDefault="00BB2848">
    <w:pPr>
      <w:pStyle w:val="Header"/>
    </w:pPr>
  </w:p>
  <w:p w14:paraId="5FADC38E" w14:textId="77777777" w:rsidR="00BB2848" w:rsidRDefault="00BB28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2AE"/>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944"/>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5085"/>
    <w:rsid w:val="002413D6"/>
    <w:rsid w:val="002419F8"/>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484D"/>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3C"/>
    <w:rsid w:val="00360B68"/>
    <w:rsid w:val="003627D5"/>
    <w:rsid w:val="0036311F"/>
    <w:rsid w:val="00364922"/>
    <w:rsid w:val="00366286"/>
    <w:rsid w:val="00366BEA"/>
    <w:rsid w:val="00376A6F"/>
    <w:rsid w:val="00380C0A"/>
    <w:rsid w:val="00380ED9"/>
    <w:rsid w:val="00381189"/>
    <w:rsid w:val="00381524"/>
    <w:rsid w:val="003863C1"/>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A16"/>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3157"/>
    <w:rsid w:val="005B75CA"/>
    <w:rsid w:val="005B78CA"/>
    <w:rsid w:val="005B7B1E"/>
    <w:rsid w:val="005C03A7"/>
    <w:rsid w:val="005C4640"/>
    <w:rsid w:val="005C58C9"/>
    <w:rsid w:val="005D4F47"/>
    <w:rsid w:val="005D7DE8"/>
    <w:rsid w:val="005E3D82"/>
    <w:rsid w:val="005E4677"/>
    <w:rsid w:val="005E4D39"/>
    <w:rsid w:val="005E50C8"/>
    <w:rsid w:val="005F1CB4"/>
    <w:rsid w:val="005F2504"/>
    <w:rsid w:val="005F3B3E"/>
    <w:rsid w:val="005F41D0"/>
    <w:rsid w:val="005F4485"/>
    <w:rsid w:val="005F71B7"/>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1348"/>
    <w:rsid w:val="008222AE"/>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77A7E"/>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95465"/>
    <w:rsid w:val="009A2AF5"/>
    <w:rsid w:val="009A6A80"/>
    <w:rsid w:val="009A6E55"/>
    <w:rsid w:val="009B1369"/>
    <w:rsid w:val="009B4DDC"/>
    <w:rsid w:val="009C496B"/>
    <w:rsid w:val="009C787F"/>
    <w:rsid w:val="009D15ED"/>
    <w:rsid w:val="009D1FC3"/>
    <w:rsid w:val="009E1553"/>
    <w:rsid w:val="009E6008"/>
    <w:rsid w:val="009E7D49"/>
    <w:rsid w:val="009F0CC0"/>
    <w:rsid w:val="009F2011"/>
    <w:rsid w:val="009F5B5C"/>
    <w:rsid w:val="009F5ECF"/>
    <w:rsid w:val="009F6216"/>
    <w:rsid w:val="00A00BA4"/>
    <w:rsid w:val="00A0669B"/>
    <w:rsid w:val="00A11554"/>
    <w:rsid w:val="00A12EB5"/>
    <w:rsid w:val="00A1455C"/>
    <w:rsid w:val="00A14DC7"/>
    <w:rsid w:val="00A2257E"/>
    <w:rsid w:val="00A22664"/>
    <w:rsid w:val="00A27700"/>
    <w:rsid w:val="00A32516"/>
    <w:rsid w:val="00A325E8"/>
    <w:rsid w:val="00A35772"/>
    <w:rsid w:val="00A35B16"/>
    <w:rsid w:val="00A4122D"/>
    <w:rsid w:val="00A4256B"/>
    <w:rsid w:val="00A4341F"/>
    <w:rsid w:val="00A43D9B"/>
    <w:rsid w:val="00A545FB"/>
    <w:rsid w:val="00A62AB2"/>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C"/>
    <w:rsid w:val="00B27A24"/>
    <w:rsid w:val="00B343E4"/>
    <w:rsid w:val="00B41816"/>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B2848"/>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69B5"/>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52E"/>
    <w:rsid w:val="00D70FF7"/>
    <w:rsid w:val="00D74BBC"/>
    <w:rsid w:val="00D7792E"/>
    <w:rsid w:val="00D82845"/>
    <w:rsid w:val="00D90141"/>
    <w:rsid w:val="00D944CB"/>
    <w:rsid w:val="00D94A85"/>
    <w:rsid w:val="00D952C6"/>
    <w:rsid w:val="00DA3B32"/>
    <w:rsid w:val="00DA5171"/>
    <w:rsid w:val="00DA59D3"/>
    <w:rsid w:val="00DA76EA"/>
    <w:rsid w:val="00DB0FD0"/>
    <w:rsid w:val="00DB41DE"/>
    <w:rsid w:val="00DB4A5A"/>
    <w:rsid w:val="00DC0586"/>
    <w:rsid w:val="00DC4C7F"/>
    <w:rsid w:val="00DC5146"/>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3260"/>
    <w:rsid w:val="00E74783"/>
    <w:rsid w:val="00E75B27"/>
    <w:rsid w:val="00E76E6C"/>
    <w:rsid w:val="00E83C68"/>
    <w:rsid w:val="00E92942"/>
    <w:rsid w:val="00E92A46"/>
    <w:rsid w:val="00EA01BD"/>
    <w:rsid w:val="00EA6F0E"/>
    <w:rsid w:val="00EA75D2"/>
    <w:rsid w:val="00EB0A6C"/>
    <w:rsid w:val="00EB0D1B"/>
    <w:rsid w:val="00EB71F5"/>
    <w:rsid w:val="00EC195E"/>
    <w:rsid w:val="00EC341F"/>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0305"/>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153 Saron Rd CSO</Site_x0020_Name>
    <Internal_x002f_External xmlns="859f7ad6-93f6-4205-b62b-a17f28acbbac">Outgoing document</Internal_x002f_External>
    <Post_x0020_code xmlns="859f7ad6-93f6-4205-b62b-a17f28acbbac">SA18 3LN</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153 Saron Rd CSO, 153 Saron Rd, Llandybie, Ammanford, SA18 3LN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AC522985-896E-45A6-A745-B0D5021DA054}"/>
</file>

<file path=customXml/itemProps3.xml><?xml version="1.0" encoding="utf-8"?>
<ds:datastoreItem xmlns:ds="http://schemas.openxmlformats.org/officeDocument/2006/customXml" ds:itemID="{7289BD83-D92A-4B08-861E-9296D951AF7F}">
  <ds:schemaRefs>
    <ds:schemaRef ds:uri="6e121689-de5b-41b9-a751-bfeda7fa2b07"/>
    <ds:schemaRef ds:uri="http://purl.org/dc/elements/1.1/"/>
    <ds:schemaRef ds:uri="a84e7805-6a46-4291-b6c6-33e265e5a8c8"/>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CEC38265-CD0B-4973-82DB-B7B0B5ABF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2641</Words>
  <Characters>15058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William Wallace</dc:creator>
  <cp:lastModifiedBy>Wallace, William</cp:lastModifiedBy>
  <cp:revision>2</cp:revision>
  <dcterms:created xsi:type="dcterms:W3CDTF">2019-08-21T13:25:00Z</dcterms:created>
  <dcterms:modified xsi:type="dcterms:W3CDTF">2019-08-21T13:25:00Z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32c9bfa6-33a6-4cae-a4d8-77d6e0f12666</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REGU-193-49474</vt:lpwstr>
  </property>
  <property fmtid="{D5CDD505-2E9C-101B-9397-08002B2CF9AE}" pid="7" name="_dlc_DocIdUrl">
    <vt:lpwstr>https://cyfoethnaturiolcymru.sharepoint.com/teams/Regulatory/Permitting/_layouts/15/DocIdRedir.aspx?ID=REGU-193-49474, REGU-193-49474</vt:lpwstr>
  </property>
</Properties>
</file>