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4400BB49" w:rsidR="005B0662" w:rsidRPr="00CF7318" w:rsidRDefault="007F2D7C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br/>
      </w:r>
    </w:p>
    <w:p w14:paraId="581AD858" w14:textId="55E0A817" w:rsidR="00867B96" w:rsidRDefault="007F2D7C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81711024"/>
      <w:r>
        <w:rPr>
          <w:sz w:val="22"/>
          <w:szCs w:val="22"/>
        </w:rPr>
        <w:t>G W L</w:t>
      </w:r>
      <w:r w:rsidR="00867B96">
        <w:rPr>
          <w:sz w:val="22"/>
          <w:szCs w:val="22"/>
        </w:rPr>
        <w:t>ewis</w:t>
      </w:r>
      <w:r>
        <w:rPr>
          <w:sz w:val="22"/>
          <w:szCs w:val="22"/>
        </w:rPr>
        <w:t xml:space="preserve"> &amp; S</w:t>
      </w:r>
      <w:r w:rsidR="00867B96">
        <w:rPr>
          <w:sz w:val="22"/>
          <w:szCs w:val="22"/>
        </w:rPr>
        <w:t>ons</w:t>
      </w:r>
      <w:r>
        <w:rPr>
          <w:sz w:val="22"/>
          <w:szCs w:val="22"/>
        </w:rPr>
        <w:t xml:space="preserve"> L</w:t>
      </w:r>
      <w:r w:rsidR="00867B96">
        <w:rPr>
          <w:sz w:val="22"/>
          <w:szCs w:val="22"/>
        </w:rPr>
        <w:t>td</w:t>
      </w:r>
    </w:p>
    <w:p w14:paraId="3CAA0EE4" w14:textId="77777777" w:rsidR="00867B96" w:rsidRDefault="00867B96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15203D0" w14:textId="269D6B33" w:rsidR="00867B96" w:rsidRDefault="00C9530A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9530A">
        <w:rPr>
          <w:sz w:val="22"/>
          <w:szCs w:val="22"/>
        </w:rPr>
        <w:t>1 Acre Farm</w:t>
      </w:r>
    </w:p>
    <w:p w14:paraId="7C527863" w14:textId="00264C23" w:rsidR="00867B96" w:rsidRDefault="00C9530A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9530A">
        <w:rPr>
          <w:sz w:val="22"/>
          <w:szCs w:val="22"/>
        </w:rPr>
        <w:t>Springfield Hill</w:t>
      </w:r>
    </w:p>
    <w:p w14:paraId="2166EFFD" w14:textId="32C11ED4" w:rsidR="00867B96" w:rsidRDefault="00C9530A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9530A">
        <w:rPr>
          <w:sz w:val="22"/>
          <w:szCs w:val="22"/>
        </w:rPr>
        <w:t xml:space="preserve">Pentre </w:t>
      </w:r>
      <w:proofErr w:type="spellStart"/>
      <w:r w:rsidRPr="00C9530A">
        <w:rPr>
          <w:sz w:val="22"/>
          <w:szCs w:val="22"/>
        </w:rPr>
        <w:t>Halkyn</w:t>
      </w:r>
      <w:proofErr w:type="spellEnd"/>
    </w:p>
    <w:p w14:paraId="5E5419E6" w14:textId="77777777" w:rsidR="0060401E" w:rsidRDefault="0060401E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Holywell</w:t>
      </w:r>
    </w:p>
    <w:p w14:paraId="09DB6C4D" w14:textId="35C87E30" w:rsidR="00867B96" w:rsidRDefault="00C9530A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9530A">
        <w:rPr>
          <w:sz w:val="22"/>
          <w:szCs w:val="22"/>
        </w:rPr>
        <w:t>Flintshire</w:t>
      </w:r>
    </w:p>
    <w:p w14:paraId="4736BB12" w14:textId="05434509" w:rsidR="00C9530A" w:rsidRPr="00D42B0D" w:rsidRDefault="00867B96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42B0D">
        <w:rPr>
          <w:sz w:val="22"/>
          <w:szCs w:val="22"/>
        </w:rPr>
        <w:t>C</w:t>
      </w:r>
      <w:r w:rsidR="00C9530A" w:rsidRPr="00D42B0D">
        <w:rPr>
          <w:sz w:val="22"/>
          <w:szCs w:val="22"/>
        </w:rPr>
        <w:t>H8 8BA</w:t>
      </w:r>
    </w:p>
    <w:bookmarkEnd w:id="2"/>
    <w:p w14:paraId="022EA343" w14:textId="77777777" w:rsidR="002F01D4" w:rsidRPr="00D42B0D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D42B0D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D42B0D">
        <w:rPr>
          <w:sz w:val="22"/>
          <w:szCs w:val="22"/>
        </w:rPr>
        <w:t>Permit number</w:t>
      </w:r>
    </w:p>
    <w:p w14:paraId="6DD71C60" w14:textId="4A281738" w:rsidR="002F01D4" w:rsidRPr="00D42B0D" w:rsidRDefault="002F01D4" w:rsidP="00C26561">
      <w:pPr>
        <w:pStyle w:val="coverAuthNos"/>
        <w:spacing w:line="240" w:lineRule="auto"/>
        <w:rPr>
          <w:color w:val="auto"/>
        </w:rPr>
      </w:pPr>
      <w:r w:rsidRPr="00D42B0D">
        <w:rPr>
          <w:color w:val="auto"/>
          <w:sz w:val="22"/>
          <w:szCs w:val="22"/>
        </w:rPr>
        <w:t>EPR/</w:t>
      </w:r>
      <w:bookmarkEnd w:id="0"/>
      <w:bookmarkEnd w:id="1"/>
      <w:r w:rsidR="00D42B0D" w:rsidRPr="00D42B0D">
        <w:rPr>
          <w:color w:val="auto"/>
          <w:sz w:val="22"/>
          <w:szCs w:val="22"/>
        </w:rPr>
        <w:t>DB3391CQ</w:t>
      </w:r>
    </w:p>
    <w:p w14:paraId="566D9AC6" w14:textId="15EA8B80" w:rsidR="00E84C8B" w:rsidRPr="00D42B0D" w:rsidRDefault="002F01D4" w:rsidP="002F01D4">
      <w:pPr>
        <w:tabs>
          <w:tab w:val="left" w:pos="2405"/>
        </w:tabs>
        <w:sectPr w:rsidR="00E84C8B" w:rsidRPr="00D42B0D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D42B0D"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D42B0D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60401E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DE71BA">
      <w:pPr>
        <w:pStyle w:val="Act"/>
        <w:spacing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05C9E24B" w:rsidR="002F01D4" w:rsidRPr="00D42B0D" w:rsidRDefault="002F01D4" w:rsidP="00DE71BA">
      <w:pPr>
        <w:pStyle w:val="Data"/>
        <w:spacing w:before="80"/>
        <w:ind w:right="1701"/>
        <w:rPr>
          <w:rStyle w:val="licenceno"/>
          <w:b w:val="0"/>
          <w:color w:val="auto"/>
          <w:sz w:val="22"/>
          <w:szCs w:val="22"/>
        </w:rPr>
      </w:pPr>
      <w:r w:rsidRPr="00D42B0D">
        <w:rPr>
          <w:rStyle w:val="licenceno"/>
          <w:color w:val="auto"/>
          <w:sz w:val="22"/>
          <w:szCs w:val="22"/>
        </w:rPr>
        <w:t>EPR/</w:t>
      </w:r>
      <w:r w:rsidR="00D42B0D" w:rsidRPr="00D42B0D">
        <w:rPr>
          <w:rStyle w:val="licenceno"/>
          <w:color w:val="auto"/>
          <w:sz w:val="22"/>
          <w:szCs w:val="22"/>
        </w:rPr>
        <w:t>DB3391CQ</w:t>
      </w:r>
    </w:p>
    <w:p w14:paraId="0C70F835" w14:textId="7C2C0807" w:rsidR="002F01D4" w:rsidRPr="00A95A23" w:rsidRDefault="002F01D4" w:rsidP="00DE71BA">
      <w:pPr>
        <w:pStyle w:val="Heading3nonum"/>
        <w:spacing w:before="8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DE71BA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303BAE69" w:rsidR="002F01D4" w:rsidRPr="002F01D4" w:rsidRDefault="00040A64" w:rsidP="00DE71BA">
      <w:pPr>
        <w:pStyle w:val="Data"/>
        <w:spacing w:before="80"/>
        <w:rPr>
          <w:b w:val="0"/>
          <w:sz w:val="22"/>
          <w:szCs w:val="22"/>
        </w:rPr>
      </w:pPr>
      <w:r w:rsidRPr="00040A64">
        <w:rPr>
          <w:sz w:val="22"/>
          <w:szCs w:val="22"/>
        </w:rPr>
        <w:t>G W L</w:t>
      </w:r>
      <w:r w:rsidR="00867B96">
        <w:rPr>
          <w:sz w:val="22"/>
          <w:szCs w:val="22"/>
        </w:rPr>
        <w:t>ewis</w:t>
      </w:r>
      <w:r w:rsidRPr="00040A64">
        <w:rPr>
          <w:sz w:val="22"/>
          <w:szCs w:val="22"/>
        </w:rPr>
        <w:t xml:space="preserve"> &amp; S</w:t>
      </w:r>
      <w:r w:rsidR="00867B96">
        <w:rPr>
          <w:sz w:val="22"/>
          <w:szCs w:val="22"/>
        </w:rPr>
        <w:t>ons</w:t>
      </w:r>
      <w:r w:rsidRPr="00040A64">
        <w:rPr>
          <w:sz w:val="22"/>
          <w:szCs w:val="22"/>
        </w:rPr>
        <w:t xml:space="preserve"> L</w:t>
      </w:r>
      <w:r w:rsidR="00867B96">
        <w:rPr>
          <w:sz w:val="22"/>
          <w:szCs w:val="22"/>
        </w:rPr>
        <w:t>td</w:t>
      </w:r>
      <w:r w:rsidRPr="00040A64">
        <w:rPr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“the operator”,</w:t>
      </w:r>
    </w:p>
    <w:p w14:paraId="11525019" w14:textId="77777777" w:rsidR="002F01D4" w:rsidRPr="00A95A23" w:rsidRDefault="002F01D4" w:rsidP="00DE71BA">
      <w:pPr>
        <w:pStyle w:val="Heading3nonum"/>
        <w:spacing w:before="80"/>
        <w:rPr>
          <w:color w:val="auto"/>
          <w:sz w:val="22"/>
          <w:szCs w:val="22"/>
        </w:rPr>
      </w:pPr>
    </w:p>
    <w:p w14:paraId="6E64C398" w14:textId="77777777" w:rsidR="00926A61" w:rsidRDefault="002F01D4" w:rsidP="00DE71BA">
      <w:pPr>
        <w:pStyle w:val="Heading3nonum"/>
        <w:spacing w:before="80"/>
        <w:rPr>
          <w:rStyle w:val="change"/>
          <w:color w:val="auto"/>
          <w:sz w:val="22"/>
          <w:szCs w:val="22"/>
        </w:rPr>
      </w:pPr>
      <w:r w:rsidRPr="00040A64">
        <w:rPr>
          <w:color w:val="auto"/>
          <w:sz w:val="22"/>
          <w:szCs w:val="22"/>
        </w:rPr>
        <w:t>whose registered office is</w:t>
      </w:r>
      <w:bookmarkStart w:id="5" w:name="InstallationAddress21"/>
      <w:r w:rsidRPr="00040A64">
        <w:rPr>
          <w:rStyle w:val="change"/>
          <w:color w:val="auto"/>
          <w:sz w:val="22"/>
          <w:szCs w:val="22"/>
        </w:rPr>
        <w:t xml:space="preserve"> </w:t>
      </w:r>
    </w:p>
    <w:bookmarkEnd w:id="5"/>
    <w:p w14:paraId="7B1D033A" w14:textId="066687B5" w:rsidR="00867B96" w:rsidRPr="00DE71BA" w:rsidRDefault="008657A1" w:rsidP="00DE71BA">
      <w:pPr>
        <w:pStyle w:val="Data"/>
        <w:spacing w:before="80"/>
        <w:rPr>
          <w:rStyle w:val="change"/>
          <w:b w:val="0"/>
          <w:bCs/>
          <w:color w:val="auto"/>
          <w:sz w:val="22"/>
          <w:szCs w:val="22"/>
        </w:rPr>
      </w:pPr>
      <w:r w:rsidRPr="00DE71BA">
        <w:rPr>
          <w:rStyle w:val="change"/>
          <w:bCs/>
          <w:color w:val="auto"/>
          <w:sz w:val="22"/>
          <w:szCs w:val="22"/>
        </w:rPr>
        <w:t xml:space="preserve">18 Pant </w:t>
      </w:r>
      <w:proofErr w:type="spellStart"/>
      <w:r w:rsidRPr="00DE71BA">
        <w:rPr>
          <w:rStyle w:val="change"/>
          <w:bCs/>
          <w:color w:val="auto"/>
          <w:sz w:val="22"/>
          <w:szCs w:val="22"/>
        </w:rPr>
        <w:t>Glas</w:t>
      </w:r>
      <w:proofErr w:type="spellEnd"/>
    </w:p>
    <w:p w14:paraId="4BED7655" w14:textId="2670D58A" w:rsidR="00867B96" w:rsidRPr="00DE71BA" w:rsidRDefault="008657A1" w:rsidP="00DE71BA">
      <w:pPr>
        <w:pStyle w:val="Data"/>
        <w:spacing w:before="80"/>
        <w:rPr>
          <w:rStyle w:val="change"/>
          <w:bCs/>
          <w:color w:val="auto"/>
          <w:sz w:val="22"/>
          <w:szCs w:val="22"/>
        </w:rPr>
      </w:pPr>
      <w:r w:rsidRPr="00DE71BA">
        <w:rPr>
          <w:rStyle w:val="change"/>
          <w:bCs/>
          <w:color w:val="auto"/>
          <w:sz w:val="22"/>
          <w:szCs w:val="22"/>
        </w:rPr>
        <w:t xml:space="preserve">Pant </w:t>
      </w:r>
      <w:proofErr w:type="spellStart"/>
      <w:r w:rsidRPr="00DE71BA">
        <w:rPr>
          <w:rStyle w:val="change"/>
          <w:bCs/>
          <w:color w:val="auto"/>
          <w:sz w:val="22"/>
          <w:szCs w:val="22"/>
        </w:rPr>
        <w:t>Glas</w:t>
      </w:r>
      <w:proofErr w:type="spellEnd"/>
    </w:p>
    <w:p w14:paraId="3ED7A049" w14:textId="51BCDE1B" w:rsidR="00867B96" w:rsidRPr="00DE71BA" w:rsidRDefault="008657A1" w:rsidP="00DE71BA">
      <w:pPr>
        <w:pStyle w:val="Data"/>
        <w:spacing w:before="80"/>
        <w:rPr>
          <w:rStyle w:val="change"/>
          <w:bCs/>
          <w:color w:val="auto"/>
          <w:sz w:val="22"/>
          <w:szCs w:val="22"/>
        </w:rPr>
      </w:pPr>
      <w:proofErr w:type="spellStart"/>
      <w:r w:rsidRPr="00DE71BA">
        <w:rPr>
          <w:rStyle w:val="change"/>
          <w:bCs/>
          <w:color w:val="auto"/>
          <w:sz w:val="22"/>
          <w:szCs w:val="22"/>
        </w:rPr>
        <w:t>Sychdyn</w:t>
      </w:r>
      <w:proofErr w:type="spellEnd"/>
    </w:p>
    <w:p w14:paraId="06CAEE01" w14:textId="55A19CE1" w:rsidR="00867B96" w:rsidRPr="00DE71BA" w:rsidRDefault="008657A1" w:rsidP="00DE71BA">
      <w:pPr>
        <w:pStyle w:val="Data"/>
        <w:spacing w:before="80"/>
        <w:rPr>
          <w:rStyle w:val="change"/>
          <w:bCs/>
          <w:color w:val="auto"/>
          <w:sz w:val="22"/>
          <w:szCs w:val="22"/>
        </w:rPr>
      </w:pPr>
      <w:r w:rsidRPr="00DE71BA">
        <w:rPr>
          <w:rStyle w:val="change"/>
          <w:bCs/>
          <w:color w:val="auto"/>
          <w:sz w:val="22"/>
          <w:szCs w:val="22"/>
        </w:rPr>
        <w:t>Mold</w:t>
      </w:r>
    </w:p>
    <w:p w14:paraId="0CC258E2" w14:textId="6E4F33CF" w:rsidR="00867B96" w:rsidRPr="00DE71BA" w:rsidRDefault="00867B96" w:rsidP="00DE71BA">
      <w:pPr>
        <w:pStyle w:val="Data"/>
        <w:spacing w:before="80"/>
        <w:rPr>
          <w:rStyle w:val="change"/>
          <w:bCs/>
          <w:color w:val="auto"/>
          <w:sz w:val="22"/>
          <w:szCs w:val="22"/>
        </w:rPr>
      </w:pPr>
      <w:r w:rsidRPr="00DE71BA">
        <w:rPr>
          <w:rStyle w:val="change"/>
          <w:bCs/>
          <w:color w:val="auto"/>
          <w:sz w:val="22"/>
          <w:szCs w:val="22"/>
        </w:rPr>
        <w:t>Wales</w:t>
      </w:r>
    </w:p>
    <w:p w14:paraId="715E190A" w14:textId="5EABFB0C" w:rsidR="002F01D4" w:rsidRPr="00DE71BA" w:rsidRDefault="008657A1" w:rsidP="00DE71BA">
      <w:pPr>
        <w:pStyle w:val="Data"/>
        <w:spacing w:before="80"/>
        <w:rPr>
          <w:rStyle w:val="change"/>
          <w:bCs/>
          <w:color w:val="auto"/>
          <w:sz w:val="22"/>
          <w:szCs w:val="22"/>
        </w:rPr>
      </w:pPr>
      <w:r w:rsidRPr="00DE71BA">
        <w:rPr>
          <w:rStyle w:val="change"/>
          <w:bCs/>
          <w:color w:val="auto"/>
          <w:sz w:val="22"/>
          <w:szCs w:val="22"/>
        </w:rPr>
        <w:t>CH7 6SY</w:t>
      </w:r>
    </w:p>
    <w:p w14:paraId="2C7247D5" w14:textId="77777777" w:rsidR="00867B96" w:rsidRDefault="00867B96" w:rsidP="00DE71BA">
      <w:pPr>
        <w:pStyle w:val="Heading3nonum"/>
        <w:spacing w:before="80"/>
        <w:rPr>
          <w:color w:val="auto"/>
          <w:sz w:val="22"/>
          <w:szCs w:val="22"/>
        </w:rPr>
      </w:pPr>
    </w:p>
    <w:p w14:paraId="41F39489" w14:textId="06C0C5D6" w:rsidR="002F01D4" w:rsidRPr="00125F66" w:rsidRDefault="002F01D4" w:rsidP="00DE71BA">
      <w:pPr>
        <w:pStyle w:val="Heading3nonum"/>
        <w:spacing w:before="80"/>
        <w:rPr>
          <w:rStyle w:val="change"/>
          <w:sz w:val="22"/>
          <w:szCs w:val="22"/>
        </w:rPr>
      </w:pPr>
      <w:r w:rsidRPr="00926A61">
        <w:rPr>
          <w:color w:val="auto"/>
          <w:sz w:val="22"/>
          <w:szCs w:val="22"/>
        </w:rPr>
        <w:t xml:space="preserve">company registration number </w:t>
      </w:r>
      <w:r w:rsidR="00926A61" w:rsidRPr="00926A61">
        <w:rPr>
          <w:b/>
          <w:bCs/>
          <w:sz w:val="22"/>
          <w:szCs w:val="22"/>
        </w:rPr>
        <w:t>10723570</w:t>
      </w:r>
      <w:r w:rsidRPr="00125F66">
        <w:rPr>
          <w:rStyle w:val="change"/>
          <w:sz w:val="22"/>
          <w:szCs w:val="22"/>
        </w:rPr>
        <w:t xml:space="preserve"> </w:t>
      </w:r>
    </w:p>
    <w:p w14:paraId="7810D4D3" w14:textId="77777777" w:rsidR="003F1970" w:rsidRDefault="003F1970" w:rsidP="00DE71BA">
      <w:pPr>
        <w:pStyle w:val="Heading3nonum"/>
        <w:spacing w:before="80"/>
        <w:rPr>
          <w:sz w:val="22"/>
          <w:szCs w:val="22"/>
        </w:rPr>
      </w:pPr>
    </w:p>
    <w:p w14:paraId="38962802" w14:textId="2A27B383" w:rsidR="002F01D4" w:rsidRPr="00926A61" w:rsidRDefault="002F01D4" w:rsidP="00DE71BA">
      <w:pPr>
        <w:pStyle w:val="Heading3nonum"/>
        <w:spacing w:before="80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926A61">
        <w:rPr>
          <w:color w:val="auto"/>
          <w:sz w:val="22"/>
          <w:szCs w:val="22"/>
        </w:rPr>
        <w:t>waste operations</w:t>
      </w:r>
      <w:r w:rsidR="00926A61" w:rsidRPr="00926A61">
        <w:rPr>
          <w:color w:val="auto"/>
          <w:sz w:val="22"/>
          <w:szCs w:val="22"/>
        </w:rPr>
        <w:t xml:space="preserve"> </w:t>
      </w:r>
      <w:r w:rsidRPr="00926A61">
        <w:rPr>
          <w:color w:val="auto"/>
          <w:sz w:val="22"/>
          <w:szCs w:val="22"/>
        </w:rPr>
        <w:t>at</w:t>
      </w:r>
    </w:p>
    <w:p w14:paraId="4F28E81D" w14:textId="77777777" w:rsidR="00BF068B" w:rsidRPr="00BF068B" w:rsidRDefault="00BF068B" w:rsidP="00DE71BA">
      <w:pPr>
        <w:pStyle w:val="Data"/>
        <w:spacing w:before="80"/>
        <w:ind w:right="1701"/>
        <w:rPr>
          <w:rStyle w:val="change"/>
          <w:b w:val="0"/>
          <w:color w:val="auto"/>
          <w:sz w:val="22"/>
          <w:szCs w:val="22"/>
        </w:rPr>
      </w:pPr>
      <w:r w:rsidRPr="00BF068B">
        <w:rPr>
          <w:rStyle w:val="change"/>
          <w:color w:val="auto"/>
          <w:sz w:val="22"/>
          <w:szCs w:val="22"/>
        </w:rPr>
        <w:t>1 Acre Farm</w:t>
      </w:r>
    </w:p>
    <w:p w14:paraId="6F5D7BA5" w14:textId="340C533C" w:rsidR="00BF068B" w:rsidRPr="00BF068B" w:rsidRDefault="00BF068B" w:rsidP="00DE71B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BF068B">
        <w:rPr>
          <w:rStyle w:val="change"/>
          <w:color w:val="auto"/>
          <w:sz w:val="22"/>
          <w:szCs w:val="22"/>
        </w:rPr>
        <w:t xml:space="preserve">Springfield Hill </w:t>
      </w:r>
    </w:p>
    <w:p w14:paraId="705D6458" w14:textId="57E1E310" w:rsidR="00BF068B" w:rsidRPr="00BF068B" w:rsidRDefault="00BF068B" w:rsidP="00DE71B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BF068B">
        <w:rPr>
          <w:rStyle w:val="change"/>
          <w:color w:val="auto"/>
          <w:sz w:val="22"/>
          <w:szCs w:val="22"/>
        </w:rPr>
        <w:t xml:space="preserve">Pentre </w:t>
      </w:r>
      <w:proofErr w:type="spellStart"/>
      <w:r w:rsidRPr="00BF068B">
        <w:rPr>
          <w:rStyle w:val="change"/>
          <w:color w:val="auto"/>
          <w:sz w:val="22"/>
          <w:szCs w:val="22"/>
        </w:rPr>
        <w:t>Halkyn</w:t>
      </w:r>
      <w:proofErr w:type="spellEnd"/>
      <w:r w:rsidRPr="00BF068B">
        <w:rPr>
          <w:rStyle w:val="change"/>
          <w:color w:val="auto"/>
          <w:sz w:val="22"/>
          <w:szCs w:val="22"/>
        </w:rPr>
        <w:t xml:space="preserve"> </w:t>
      </w:r>
    </w:p>
    <w:p w14:paraId="57C36026" w14:textId="77777777" w:rsidR="0060401E" w:rsidRDefault="0060401E" w:rsidP="00DE71B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Holywell</w:t>
      </w:r>
    </w:p>
    <w:p w14:paraId="49DF8A77" w14:textId="50B8ACA0" w:rsidR="00BF068B" w:rsidRPr="00BF068B" w:rsidRDefault="00BF068B" w:rsidP="00DE71B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BF068B">
        <w:rPr>
          <w:rStyle w:val="change"/>
          <w:color w:val="auto"/>
          <w:sz w:val="22"/>
          <w:szCs w:val="22"/>
        </w:rPr>
        <w:t>Flintshire</w:t>
      </w:r>
    </w:p>
    <w:p w14:paraId="01AD7CDD" w14:textId="1FCFD2DF" w:rsidR="002F01D4" w:rsidRPr="00BF068B" w:rsidRDefault="00BF068B" w:rsidP="00DE71B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BF068B">
        <w:rPr>
          <w:rStyle w:val="change"/>
          <w:color w:val="auto"/>
          <w:sz w:val="22"/>
          <w:szCs w:val="22"/>
        </w:rPr>
        <w:t>CH8 8BA</w:t>
      </w:r>
    </w:p>
    <w:p w14:paraId="58BA2456" w14:textId="77777777" w:rsidR="003F1970" w:rsidRDefault="003F1970" w:rsidP="00DE71BA">
      <w:pPr>
        <w:pStyle w:val="Heading3nonum"/>
        <w:spacing w:before="80"/>
        <w:rPr>
          <w:sz w:val="22"/>
          <w:szCs w:val="22"/>
        </w:rPr>
      </w:pPr>
    </w:p>
    <w:p w14:paraId="7743867F" w14:textId="77777777" w:rsidR="002F01D4" w:rsidRPr="00125F66" w:rsidRDefault="002F01D4" w:rsidP="00DE71BA">
      <w:pPr>
        <w:pStyle w:val="Heading3nonum"/>
        <w:spacing w:before="8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DE71BA">
      <w:pPr>
        <w:pStyle w:val="Heading3nonum"/>
        <w:spacing w:before="80"/>
        <w:rPr>
          <w:color w:val="auto"/>
          <w:sz w:val="22"/>
          <w:szCs w:val="22"/>
        </w:rPr>
      </w:pPr>
    </w:p>
    <w:p w14:paraId="748B9EBC" w14:textId="0FD0B47B" w:rsidR="002F01D4" w:rsidRPr="00A95131" w:rsidRDefault="002F01D4" w:rsidP="00DE71BA">
      <w:pPr>
        <w:pStyle w:val="Heading3nonum"/>
        <w:spacing w:before="80"/>
        <w:rPr>
          <w:color w:val="auto"/>
          <w:sz w:val="22"/>
          <w:szCs w:val="22"/>
        </w:rPr>
      </w:pPr>
      <w:r w:rsidRPr="00A95131">
        <w:rPr>
          <w:color w:val="auto"/>
          <w:sz w:val="22"/>
          <w:szCs w:val="22"/>
        </w:rPr>
        <w:t xml:space="preserve">Under regulation 27(2) of the Regulations, standard rules </w:t>
      </w:r>
      <w:r w:rsidR="00A95131" w:rsidRPr="00A95131">
        <w:rPr>
          <w:b/>
          <w:color w:val="auto"/>
          <w:sz w:val="22"/>
          <w:szCs w:val="22"/>
        </w:rPr>
        <w:t>SR2008 No20</w:t>
      </w:r>
      <w:r w:rsidRPr="00A95131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DE71BA">
      <w:pPr>
        <w:pStyle w:val="Data"/>
        <w:spacing w:before="8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4A9D16BE" w14:textId="581E7614" w:rsidR="00E84C8B" w:rsidRPr="008A1A23" w:rsidRDefault="008A1A23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8A1A23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077E5D4E" w14:textId="0F660F8A" w:rsidR="00CF7318" w:rsidRPr="008A1A23" w:rsidRDefault="00CF731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98" w:type="pct"/>
            <w:vAlign w:val="center"/>
          </w:tcPr>
          <w:p w14:paraId="15CE2A7E" w14:textId="0D39C808" w:rsidR="00E84C8B" w:rsidRPr="008A1A23" w:rsidRDefault="008A1A23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8A1A23">
              <w:rPr>
                <w:rFonts w:cs="Arial"/>
                <w:b/>
                <w:color w:val="auto"/>
                <w:sz w:val="22"/>
                <w:szCs w:val="22"/>
              </w:rPr>
              <w:t>13/11/2024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11F90ACF" w:rsidR="002F01D4" w:rsidRPr="00A95A23" w:rsidRDefault="002F01D4" w:rsidP="00FF59CA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</w:t>
      </w:r>
      <w:r w:rsidR="00FF59CA">
        <w:rPr>
          <w:rFonts w:ascii="Arial" w:hAnsi="Arial" w:cs="Arial"/>
          <w:b/>
          <w:bCs/>
          <w:color w:val="282828"/>
          <w:sz w:val="22"/>
          <w:szCs w:val="22"/>
        </w:rPr>
        <w:t>s SR2008 No20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4A7F99A6" w14:textId="32B430FA" w:rsidR="002F01D4" w:rsidRPr="002F01D4" w:rsidRDefault="00CD63B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CD63B4">
        <w:rPr>
          <w:rFonts w:ascii="Arial" w:hAnsi="Arial" w:cs="Arial"/>
          <w:b/>
          <w:bCs/>
          <w:iCs/>
          <w:noProof/>
          <w:color w:val="FF0000"/>
          <w:sz w:val="22"/>
          <w:szCs w:val="22"/>
        </w:rPr>
        <w:drawing>
          <wp:inline distT="0" distB="0" distL="0" distR="0" wp14:anchorId="45C7ACE1" wp14:editId="227E5DD0">
            <wp:extent cx="4963218" cy="7182852"/>
            <wp:effectExtent l="0" t="0" r="8890" b="0"/>
            <wp:docPr id="20723998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39985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63218" cy="7182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74606" w14:textId="20A41D53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D42B0D" w:rsidRPr="00D42B0D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D42B0D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D42B0D">
            <w:rPr>
              <w:rFonts w:ascii="Arial" w:hAnsi="Arial"/>
              <w:sz w:val="18"/>
              <w:szCs w:val="18"/>
            </w:rPr>
            <w:t>number</w:t>
          </w:r>
          <w:r w:rsidRPr="00D42B0D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7B7A4809" w:rsidR="008E796D" w:rsidRPr="00D42B0D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>EPR/</w:t>
          </w:r>
          <w:r w:rsidR="00D42B0D" w:rsidRPr="00D42B0D">
            <w:rPr>
              <w:rFonts w:ascii="Arial" w:hAnsi="Arial"/>
              <w:sz w:val="18"/>
              <w:szCs w:val="18"/>
            </w:rPr>
            <w:t>DB3391CQ</w:t>
          </w:r>
        </w:p>
      </w:tc>
      <w:tc>
        <w:tcPr>
          <w:tcW w:w="1418" w:type="dxa"/>
        </w:tcPr>
        <w:p w14:paraId="5648A150" w14:textId="62284498" w:rsidR="008E796D" w:rsidRPr="00D42B0D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D42B0D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D42B0D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D42B0D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D42B0D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D42B0D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D42B0D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D42B0D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360558D7" w:rsidR="008E796D" w:rsidRPr="00D42B0D" w:rsidRDefault="00D42B0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>13/11/2024</w:t>
          </w:r>
        </w:p>
      </w:tc>
    </w:tr>
  </w:tbl>
  <w:p w14:paraId="505504F6" w14:textId="69B61246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D42B0D" w:rsidRPr="00D42B0D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6ABB69FD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>EPR/</w:t>
          </w:r>
          <w:r w:rsidR="00D42B0D" w:rsidRPr="00D42B0D">
            <w:rPr>
              <w:rFonts w:ascii="Arial" w:hAnsi="Arial"/>
              <w:sz w:val="18"/>
              <w:szCs w:val="18"/>
            </w:rPr>
            <w:t>DB3391CQ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D42B0D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0D6713A3" w:rsidR="000347EA" w:rsidRPr="00D42B0D" w:rsidRDefault="00D42B0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>13/11/2024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40A64"/>
    <w:rsid w:val="0005210B"/>
    <w:rsid w:val="000535EE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17B49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0681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06270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2CC1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1DDE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0315"/>
    <w:rsid w:val="005F4D89"/>
    <w:rsid w:val="005F5D72"/>
    <w:rsid w:val="006034CC"/>
    <w:rsid w:val="006036F2"/>
    <w:rsid w:val="0060401E"/>
    <w:rsid w:val="00611099"/>
    <w:rsid w:val="00617CF8"/>
    <w:rsid w:val="006242BA"/>
    <w:rsid w:val="00650B5F"/>
    <w:rsid w:val="00682638"/>
    <w:rsid w:val="00692529"/>
    <w:rsid w:val="00696C73"/>
    <w:rsid w:val="006C60C3"/>
    <w:rsid w:val="006D0456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2D7C"/>
    <w:rsid w:val="007F50E5"/>
    <w:rsid w:val="00836687"/>
    <w:rsid w:val="00837B7B"/>
    <w:rsid w:val="00850E7A"/>
    <w:rsid w:val="00851F66"/>
    <w:rsid w:val="00855624"/>
    <w:rsid w:val="008657A1"/>
    <w:rsid w:val="008679AD"/>
    <w:rsid w:val="00867B96"/>
    <w:rsid w:val="008772E5"/>
    <w:rsid w:val="00893C14"/>
    <w:rsid w:val="008A1A23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26A61"/>
    <w:rsid w:val="0093046D"/>
    <w:rsid w:val="00944B58"/>
    <w:rsid w:val="009479B5"/>
    <w:rsid w:val="00952C06"/>
    <w:rsid w:val="009564BE"/>
    <w:rsid w:val="00967DB2"/>
    <w:rsid w:val="00973180"/>
    <w:rsid w:val="00975F40"/>
    <w:rsid w:val="00977071"/>
    <w:rsid w:val="00977C81"/>
    <w:rsid w:val="00993889"/>
    <w:rsid w:val="00995AC1"/>
    <w:rsid w:val="009B3447"/>
    <w:rsid w:val="009B5812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131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D5A9A"/>
    <w:rsid w:val="00BE5E02"/>
    <w:rsid w:val="00BF068B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9530A"/>
    <w:rsid w:val="00CB2DB3"/>
    <w:rsid w:val="00CB6A42"/>
    <w:rsid w:val="00CD276C"/>
    <w:rsid w:val="00CD3D1A"/>
    <w:rsid w:val="00CD63B4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42B0D"/>
    <w:rsid w:val="00D666F5"/>
    <w:rsid w:val="00D67ADE"/>
    <w:rsid w:val="00D7616C"/>
    <w:rsid w:val="00DA533D"/>
    <w:rsid w:val="00DC0F23"/>
    <w:rsid w:val="00DE71BA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869D3"/>
    <w:rsid w:val="00E945D1"/>
    <w:rsid w:val="00E95083"/>
    <w:rsid w:val="00EA7971"/>
    <w:rsid w:val="00EB51A9"/>
    <w:rsid w:val="00EC1F07"/>
    <w:rsid w:val="00ED0845"/>
    <w:rsid w:val="00EE29CA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59CA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867B9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8a04a90d7ade735c3f4dd6b4006176a7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6b5acf8dcd89c1b10cd3bf6f0915de2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REGU-204-2750708</_dlc_DocId>
    <_dlc_DocIdUrl xmlns="9be56660-2c31-41ef-bc00-23e72f632f2a">
      <Url>https://cyfoethnaturiolcymru.sharepoint.com/teams/Regulatory/Permitting/_layouts/15/DocIdRedir.aspx?ID=REGU-204-2750708</Url>
      <Description>REGU-204-2750708</Description>
    </_dlc_DocIdUrl>
    <Site_x0020_Name xmlns="859f7ad6-93f6-4205-b62b-a17f28acbbac">1 Acre Farm</Site_x0020_Name>
    <Internal_x002f_External xmlns="859f7ad6-93f6-4205-b62b-a17f28acbbac">Outgoing document</Internal_x002f_External>
    <Post_x0020_code xmlns="859f7ad6-93f6-4205-b62b-a17f28acbbac">CH8 8BA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18 Pant Glas, Sychdyn, Mold, CH7 6SY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2024-11-13T00:00:00+00:00</Document_x0020_Date>
    <Facility_x0020_Address xmlns="859f7ad6-93f6-4205-b62b-a17f28acbbac">Springfield Hill, Pentre, Halkyn</Facility_x0020_Address>
    <Environment_x0020_Sub_x0020_Folder xmlns="859f7ad6-93f6-4205-b62b-a17f28acbbac">Licence supervision</Environment_x0020_Sub_x0020_Folder>
    <Customer_x0020_Name xmlns="859f7ad6-93f6-4205-b62b-a17f28acbbac">G W Lewis &amp; Sons Ltd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180C2-7C89-4698-B81F-C2B078BEBBB9}"/>
</file>

<file path=customXml/itemProps2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DDD143-336F-4903-B870-5FCCFCC54C97}">
  <ds:schemaRefs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8A77B5B-CC61-4A8A-A7E3-25C2A8A1DB42}"/>
</file>

<file path=customXml/itemProps6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SRP Notice</vt:lpstr>
    </vt:vector>
  </TitlesOfParts>
  <Company>Environment Agency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>Nadine Jones</dc:creator>
  <cp:keywords>23308SD103, 233 08 SD103, 233-08-SD103</cp:keywords>
  <dc:description>233_08_SD103, Version 1
Issue date: 19/07/2011</dc:description>
  <cp:lastModifiedBy>Banfield, Ethan</cp:lastModifiedBy>
  <cp:revision>16</cp:revision>
  <dcterms:created xsi:type="dcterms:W3CDTF">2018-01-03T10:39:00Z</dcterms:created>
  <dcterms:modified xsi:type="dcterms:W3CDTF">2024-11-13T11:27:00Z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fac85202-007c-4b63-a510-ee961cc65f65</vt:lpwstr>
  </property>
  <property fmtid="{D5CDD505-2E9C-101B-9397-08002B2CF9AE}" pid="5" name="Order">
    <vt:r8>11591600</vt:r8>
  </property>
  <property fmtid="{D5CDD505-2E9C-101B-9397-08002B2CF9AE}" pid="6" name="MediaServiceImageTags">
    <vt:lpwstr/>
  </property>
  <property fmtid="{D5CDD505-2E9C-101B-9397-08002B2CF9AE}" pid="7" name="TaxCatchAll">
    <vt:lpwstr/>
  </property>
  <property fmtid="{D5CDD505-2E9C-101B-9397-08002B2CF9AE}" pid="8" name="lcf76f155ced4ddcb4097134ff3c332f">
    <vt:lpwstr/>
  </property>
</Properties>
</file>