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7-0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791FED61" w:rsidR="00F07DB5" w:rsidRPr="007A2E2A" w:rsidRDefault="00CE4F45" w:rsidP="009D2662">
                <w:pPr>
                  <w:pStyle w:val="Paragraph"/>
                  <w:spacing w:before="120" w:after="60"/>
                  <w:rPr>
                    <w:rStyle w:val="Responseboxtext"/>
                    <w:rFonts w:eastAsia="Calibri"/>
                  </w:rPr>
                </w:pPr>
                <w:r>
                  <w:rPr>
                    <w:rStyle w:val="Responseboxtext"/>
                    <w:rFonts w:eastAsia="Calibri"/>
                  </w:rPr>
                  <w:t>03/07/2026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1DBAA" w14:textId="77777777" w:rsidR="00A82845" w:rsidRDefault="00A82845" w:rsidP="001F125D">
      <w:r>
        <w:separator/>
      </w:r>
    </w:p>
  </w:endnote>
  <w:endnote w:type="continuationSeparator" w:id="0">
    <w:p w14:paraId="33B2620D" w14:textId="77777777" w:rsidR="00A82845" w:rsidRDefault="00A828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26455" w14:textId="77777777" w:rsidR="00A82845" w:rsidRDefault="00A82845" w:rsidP="001F125D">
      <w:r>
        <w:separator/>
      </w:r>
    </w:p>
  </w:footnote>
  <w:footnote w:type="continuationSeparator" w:id="0">
    <w:p w14:paraId="085588A9" w14:textId="77777777" w:rsidR="00A82845" w:rsidRDefault="00A828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A75FB"/>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530F"/>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4BC0"/>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1CC8"/>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82845"/>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4F45"/>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265F"/>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6E2"/>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74BC0"/>
    <w:rsid w:val="007C5949"/>
    <w:rsid w:val="008C78A4"/>
    <w:rsid w:val="0090051F"/>
    <w:rsid w:val="009B65BF"/>
    <w:rsid w:val="009E37A9"/>
    <w:rsid w:val="00A309E3"/>
    <w:rsid w:val="00A418E1"/>
    <w:rsid w:val="00A4211C"/>
    <w:rsid w:val="00A7684F"/>
    <w:rsid w:val="00A80222"/>
    <w:rsid w:val="00BC6B32"/>
    <w:rsid w:val="00C3600D"/>
    <w:rsid w:val="00C44745"/>
    <w:rsid w:val="00C76852"/>
    <w:rsid w:val="00CD6402"/>
    <w:rsid w:val="00CE3EFD"/>
    <w:rsid w:val="00D0414C"/>
    <w:rsid w:val="00D52205"/>
    <w:rsid w:val="00E310F0"/>
    <w:rsid w:val="00E97298"/>
    <w:rsid w:val="00EB6771"/>
    <w:rsid w:val="00EF2B02"/>
    <w:rsid w:val="00F166E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REGU-369-2765966</_dlc_DocId>
    <_dlc_DocIdUrl xmlns="9be56660-2c31-41ef-bc00-23e72f632f2a">
      <Url>https://cyfoethnaturiolcymru.sharepoint.com/teams/Regulatory/Permitting/_layouts/15/DocIdRedir.aspx?ID=REGU-369-2765966</Url>
      <Description>REGU-369-2765966</Description>
    </_dlc_DocIdUrl>
    <Site_x0020_Name xmlns="859f7ad6-93f6-4205-b62b-a17f28acbbac">Cynwyd Wastewater Treatment Works</Site_x0020_Name>
    <Internal_x002f_External xmlns="859f7ad6-93f6-4205-b62b-a17f28acbbac">Incoming document</Internal_x002f_External>
    <Post_x0020_code xmlns="859f7ad6-93f6-4205-b62b-a17f28acbbac">LL21 0ET</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2026-09-22T23:00:00+00:00</Document_x0020_Date>
    <Facility_x0020_Address xmlns="859f7ad6-93f6-4205-b62b-a17f28acbbac">Station Yard, Cynwyd, Corwen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DD027DF-B8A4-47D5-9CC9-71556C9E4351}"/>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A4B465D-A7AA-449A-97D5-6C3417E4AB00}"/>
</file>

<file path=docProps/app.xml><?xml version="1.0" encoding="utf-8"?>
<Properties xmlns="http://schemas.openxmlformats.org/officeDocument/2006/extended-properties" xmlns:vt="http://schemas.openxmlformats.org/officeDocument/2006/docPropsVTypes">
  <Template>Normal</Template>
  <TotalTime>0</TotalTime>
  <Pages>7</Pages>
  <Words>3121</Words>
  <Characters>15670</Characters>
  <Application>Microsoft Office Word</Application>
  <DocSecurity>0</DocSecurity>
  <Lines>2611</Lines>
  <Paragraphs>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2</cp:revision>
  <cp:lastPrinted>2016-04-18T13:20:00Z</cp:lastPrinted>
  <dcterms:created xsi:type="dcterms:W3CDTF">2026-09-23T08:35:00Z</dcterms:created>
  <dcterms:modified xsi:type="dcterms:W3CDTF">2026-09-23T08:35:00Z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4bf66326-0c07-4379-99df-31f89e4e99b2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