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0950BFD3" w:rsidR="00CA2271" w:rsidRPr="007F6C7C" w:rsidRDefault="007F6C7C" w:rsidP="001F5322">
            <w:pPr>
              <w:pStyle w:val="EndnoteText"/>
              <w:rPr>
                <w:rFonts w:cs="Arial"/>
                <w:sz w:val="22"/>
                <w:szCs w:val="22"/>
                <w:lang w:val="en-US"/>
              </w:rPr>
            </w:pPr>
            <w:r w:rsidRPr="007F6C7C">
              <w:rPr>
                <w:rFonts w:cs="Arial"/>
                <w:sz w:val="22"/>
                <w:szCs w:val="22"/>
                <w:lang w:val="en-US"/>
              </w:rPr>
              <w:t>Byproduct Recovery Ltd</w:t>
            </w:r>
            <w:r>
              <w:rPr>
                <w:rFonts w:cs="Arial"/>
                <w:sz w:val="22"/>
                <w:szCs w:val="22"/>
                <w:lang w:val="en-US"/>
              </w:rPr>
              <w:t xml:space="preserve"> </w:t>
            </w:r>
            <w:r>
              <w:rPr>
                <w:rFonts w:cs="Arial"/>
                <w:sz w:val="22"/>
                <w:szCs w:val="22"/>
                <w:lang w:val="en-US"/>
              </w:rPr>
              <w:br/>
              <w:t>Control House,</w:t>
            </w:r>
            <w:r>
              <w:rPr>
                <w:rFonts w:cs="Arial"/>
                <w:sz w:val="22"/>
                <w:szCs w:val="22"/>
                <w:lang w:val="en-US"/>
              </w:rPr>
              <w:br/>
              <w:t xml:space="preserve">A1 Business Park, </w:t>
            </w:r>
            <w:r>
              <w:rPr>
                <w:rFonts w:cs="Arial"/>
                <w:sz w:val="22"/>
                <w:szCs w:val="22"/>
                <w:lang w:val="en-US"/>
              </w:rPr>
              <w:br/>
              <w:t xml:space="preserve">Knottingley, </w:t>
            </w:r>
            <w:r>
              <w:rPr>
                <w:rFonts w:cs="Arial"/>
                <w:sz w:val="22"/>
                <w:szCs w:val="22"/>
                <w:lang w:val="en-US"/>
              </w:rPr>
              <w:br/>
              <w:t xml:space="preserve">West Yorkshire, </w:t>
            </w:r>
            <w:r>
              <w:rPr>
                <w:rFonts w:cs="Arial"/>
                <w:sz w:val="22"/>
                <w:szCs w:val="22"/>
                <w:lang w:val="en-US"/>
              </w:rPr>
              <w:br/>
              <w:t xml:space="preserve">WF11 0BU </w:t>
            </w:r>
            <w:r>
              <w:rPr>
                <w:rFonts w:cs="Arial"/>
                <w:sz w:val="22"/>
                <w:szCs w:val="22"/>
                <w:lang w:val="en-US"/>
              </w:rPr>
              <w:br/>
            </w:r>
          </w:p>
          <w:p w14:paraId="44F881DA" w14:textId="13C05776" w:rsidR="00196F3F" w:rsidRPr="007F6C7C" w:rsidRDefault="00196F3F" w:rsidP="00196F3F">
            <w:pPr>
              <w:pStyle w:val="EndnoteText"/>
              <w:rPr>
                <w:rFonts w:cs="Arial"/>
                <w:sz w:val="22"/>
                <w:szCs w:val="22"/>
                <w:lang w:val="en-US"/>
              </w:rPr>
            </w:pPr>
            <w:bookmarkStart w:id="0" w:name="Address1"/>
            <w:bookmarkStart w:id="1" w:name="Address2"/>
            <w:bookmarkStart w:id="2" w:name="Address3"/>
            <w:bookmarkStart w:id="3" w:name="Address4"/>
            <w:bookmarkStart w:id="4" w:name="Address5"/>
            <w:bookmarkStart w:id="5" w:name="Address6"/>
            <w:bookmarkStart w:id="6" w:name="RecordedDelivery"/>
            <w:bookmarkStart w:id="7" w:name="FirstClass"/>
            <w:bookmarkEnd w:id="0"/>
            <w:bookmarkEnd w:id="1"/>
            <w:bookmarkEnd w:id="2"/>
            <w:bookmarkEnd w:id="3"/>
            <w:bookmarkEnd w:id="4"/>
            <w:bookmarkEnd w:id="5"/>
            <w:bookmarkEnd w:id="6"/>
            <w:bookmarkEnd w:id="7"/>
          </w:p>
          <w:p w14:paraId="0C9A61D0" w14:textId="77777777" w:rsidR="00196F3F" w:rsidRPr="007F6C7C" w:rsidRDefault="00196F3F" w:rsidP="00196F3F">
            <w:pPr>
              <w:pStyle w:val="EndnoteText"/>
              <w:rPr>
                <w:rFonts w:cs="Arial"/>
                <w:sz w:val="22"/>
                <w:szCs w:val="22"/>
                <w:lang w:val="en-US"/>
              </w:rPr>
            </w:pPr>
          </w:p>
        </w:tc>
        <w:tc>
          <w:tcPr>
            <w:tcW w:w="4621" w:type="dxa"/>
          </w:tcPr>
          <w:p w14:paraId="19A72555" w14:textId="5B4064BB" w:rsidR="00CA2271" w:rsidRPr="007F6C7C" w:rsidRDefault="00CA2271" w:rsidP="001F5322">
            <w:pPr>
              <w:pStyle w:val="EndnoteText"/>
              <w:rPr>
                <w:rFonts w:cs="Arial"/>
                <w:sz w:val="22"/>
                <w:szCs w:val="22"/>
                <w:lang w:val="en-US"/>
              </w:rPr>
            </w:pPr>
            <w:r w:rsidRPr="007F6C7C">
              <w:rPr>
                <w:rFonts w:cs="Arial"/>
                <w:b/>
                <w:sz w:val="22"/>
                <w:szCs w:val="22"/>
                <w:lang w:val="en-US"/>
              </w:rPr>
              <w:t>Our ref:</w:t>
            </w:r>
            <w:r w:rsidR="00155754" w:rsidRPr="007F6C7C">
              <w:rPr>
                <w:rFonts w:cs="Arial"/>
                <w:b/>
                <w:sz w:val="22"/>
                <w:szCs w:val="22"/>
                <w:lang w:val="en-US"/>
              </w:rPr>
              <w:t xml:space="preserve"> </w:t>
            </w:r>
            <w:r w:rsidR="00E3036E" w:rsidRPr="007F6C7C">
              <w:rPr>
                <w:rFonts w:cs="Arial"/>
                <w:b/>
                <w:sz w:val="22"/>
                <w:szCs w:val="22"/>
                <w:lang w:val="en-US"/>
              </w:rPr>
              <w:t>PAN-</w:t>
            </w:r>
            <w:r w:rsidR="007F6C7C" w:rsidRPr="007F6C7C">
              <w:rPr>
                <w:rFonts w:cs="Arial"/>
                <w:b/>
                <w:sz w:val="22"/>
                <w:szCs w:val="22"/>
                <w:lang w:val="en-US"/>
              </w:rPr>
              <w:t>007941</w:t>
            </w:r>
            <w:r w:rsidR="00E3036E" w:rsidRPr="007F6C7C">
              <w:rPr>
                <w:rFonts w:cs="Arial"/>
                <w:b/>
                <w:sz w:val="22"/>
                <w:szCs w:val="22"/>
                <w:lang w:val="en-US"/>
              </w:rPr>
              <w:t xml:space="preserve">  </w:t>
            </w:r>
          </w:p>
          <w:p w14:paraId="3C4FED45" w14:textId="77777777" w:rsidR="00CA2271" w:rsidRPr="007F6C7C" w:rsidRDefault="00CA2271" w:rsidP="001F5322">
            <w:pPr>
              <w:pStyle w:val="EndnoteText"/>
              <w:rPr>
                <w:rFonts w:cs="Arial"/>
                <w:sz w:val="22"/>
                <w:szCs w:val="22"/>
                <w:lang w:val="en-US"/>
              </w:rPr>
            </w:pPr>
            <w:bookmarkStart w:id="8" w:name="OurRef"/>
            <w:bookmarkEnd w:id="8"/>
          </w:p>
          <w:p w14:paraId="7A328A9D" w14:textId="14A4A1BF" w:rsidR="00CA2271" w:rsidRPr="007F6C7C" w:rsidRDefault="00CA2271" w:rsidP="001F5322">
            <w:pPr>
              <w:pStyle w:val="EndnoteText"/>
              <w:rPr>
                <w:rFonts w:cs="Arial"/>
                <w:sz w:val="22"/>
                <w:szCs w:val="22"/>
                <w:lang w:val="en-US"/>
              </w:rPr>
            </w:pPr>
            <w:r w:rsidRPr="007F6C7C">
              <w:rPr>
                <w:rFonts w:cs="Arial"/>
                <w:b/>
                <w:sz w:val="22"/>
                <w:szCs w:val="22"/>
                <w:lang w:val="en-US"/>
              </w:rPr>
              <w:t>Date:</w:t>
            </w:r>
            <w:bookmarkStart w:id="9" w:name="LetterDate"/>
            <w:bookmarkEnd w:id="9"/>
            <w:r w:rsidR="00196F3F" w:rsidRPr="007F6C7C">
              <w:rPr>
                <w:rFonts w:cs="Arial"/>
                <w:b/>
                <w:sz w:val="22"/>
                <w:szCs w:val="22"/>
                <w:lang w:val="en-US"/>
              </w:rPr>
              <w:t xml:space="preserve"> </w:t>
            </w:r>
            <w:r w:rsidR="002E256A">
              <w:rPr>
                <w:rFonts w:cs="Arial"/>
                <w:b/>
                <w:sz w:val="22"/>
                <w:szCs w:val="22"/>
                <w:lang w:val="en-US"/>
              </w:rPr>
              <w:t>1</w:t>
            </w:r>
            <w:r w:rsidR="00ED31DA">
              <w:rPr>
                <w:rFonts w:cs="Arial"/>
                <w:b/>
                <w:sz w:val="22"/>
                <w:szCs w:val="22"/>
                <w:lang w:val="en-US"/>
              </w:rPr>
              <w:t>2</w:t>
            </w:r>
            <w:r w:rsidR="007F6C7C" w:rsidRPr="007F6C7C">
              <w:rPr>
                <w:rFonts w:cs="Arial"/>
                <w:b/>
                <w:sz w:val="22"/>
                <w:szCs w:val="22"/>
                <w:lang w:val="en-US"/>
              </w:rPr>
              <w:t>/12/19</w:t>
            </w:r>
          </w:p>
          <w:p w14:paraId="7FFCAAA8" w14:textId="77777777" w:rsidR="00CA2271" w:rsidRPr="007F6C7C"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54787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7F6C7C" w:rsidRPr="007F6C7C">
        <w:rPr>
          <w:rFonts w:cs="Arial"/>
          <w:sz w:val="22"/>
          <w:szCs w:val="22"/>
          <w:lang w:val="en-US"/>
        </w:rPr>
        <w:t xml:space="preserve">Byproduct Recovery Ltd, </w:t>
      </w:r>
      <w:bookmarkStart w:id="10" w:name="_GoBack"/>
      <w:bookmarkEnd w:id="10"/>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3FB020F1"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7F6C7C">
        <w:rPr>
          <w:rFonts w:cs="Arial"/>
          <w:b/>
          <w:sz w:val="22"/>
          <w:szCs w:val="22"/>
          <w:lang w:val="en-US"/>
        </w:rPr>
        <w:t>07941</w:t>
      </w:r>
      <w:r w:rsidR="00E3036E" w:rsidRPr="001669D0">
        <w:rPr>
          <w:rFonts w:cs="Arial"/>
          <w:b/>
          <w:sz w:val="22"/>
          <w:szCs w:val="22"/>
          <w:lang w:val="en-US"/>
        </w:rPr>
        <w:t xml:space="preserve"> </w:t>
      </w:r>
    </w:p>
    <w:p w14:paraId="563CD00D" w14:textId="13CE051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7F6C7C">
        <w:rPr>
          <w:rFonts w:cs="Arial"/>
          <w:b/>
          <w:sz w:val="22"/>
          <w:szCs w:val="22"/>
          <w:lang w:val="en-US"/>
        </w:rPr>
        <w:t>GP3792SK</w:t>
      </w:r>
    </w:p>
    <w:p w14:paraId="7606682C" w14:textId="52A474BA"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7F6C7C">
        <w:rPr>
          <w:rFonts w:cs="Arial"/>
          <w:b/>
          <w:sz w:val="22"/>
          <w:szCs w:val="22"/>
          <w:lang w:val="en-US"/>
        </w:rPr>
        <w:t>Byproduct Recovery Ltd</w:t>
      </w:r>
    </w:p>
    <w:p w14:paraId="6ED75DF0" w14:textId="1D7B31BA" w:rsidR="001F5322" w:rsidRPr="007F6C7C" w:rsidRDefault="00CA2271" w:rsidP="007F6C7C">
      <w:pPr>
        <w:rPr>
          <w:rStyle w:val="EndnoteTextChar"/>
          <w:rFonts w:cs="Arial"/>
          <w:b/>
          <w:snapToGrid/>
          <w:sz w:val="22"/>
          <w:szCs w:val="22"/>
          <w:lang w:val="en-US"/>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7F6C7C" w:rsidRPr="007F6C7C">
        <w:rPr>
          <w:rFonts w:cs="Arial"/>
          <w:b/>
          <w:sz w:val="22"/>
          <w:szCs w:val="22"/>
          <w:lang w:val="en-US"/>
        </w:rPr>
        <w:t>Pengelli</w:t>
      </w:r>
      <w:proofErr w:type="spellEnd"/>
      <w:r w:rsidR="007F6C7C" w:rsidRPr="007F6C7C">
        <w:rPr>
          <w:rFonts w:cs="Arial"/>
          <w:b/>
          <w:sz w:val="22"/>
          <w:szCs w:val="22"/>
          <w:lang w:val="en-US"/>
        </w:rPr>
        <w:t xml:space="preserve"> </w:t>
      </w:r>
      <w:proofErr w:type="spellStart"/>
      <w:r w:rsidR="007F6C7C" w:rsidRPr="007F6C7C">
        <w:rPr>
          <w:rFonts w:cs="Arial"/>
          <w:b/>
          <w:sz w:val="22"/>
          <w:szCs w:val="22"/>
          <w:lang w:val="en-US"/>
        </w:rPr>
        <w:t>Fawr</w:t>
      </w:r>
      <w:proofErr w:type="spellEnd"/>
      <w:r w:rsidR="007F6C7C">
        <w:rPr>
          <w:rFonts w:cs="Arial"/>
          <w:b/>
          <w:sz w:val="22"/>
          <w:szCs w:val="22"/>
          <w:lang w:val="en-US"/>
        </w:rPr>
        <w:t xml:space="preserve">, </w:t>
      </w:r>
      <w:proofErr w:type="spellStart"/>
      <w:r w:rsidR="007F6C7C" w:rsidRPr="007F6C7C">
        <w:rPr>
          <w:rFonts w:cs="Arial"/>
          <w:b/>
          <w:sz w:val="22"/>
          <w:szCs w:val="22"/>
          <w:lang w:val="en-US"/>
        </w:rPr>
        <w:t>Vaynor</w:t>
      </w:r>
      <w:proofErr w:type="spellEnd"/>
      <w:r w:rsidR="007F6C7C">
        <w:rPr>
          <w:rFonts w:cs="Arial"/>
          <w:b/>
          <w:sz w:val="22"/>
          <w:szCs w:val="22"/>
          <w:lang w:val="en-US"/>
        </w:rPr>
        <w:t xml:space="preserve">, </w:t>
      </w:r>
      <w:proofErr w:type="spellStart"/>
      <w:r w:rsidR="007F6C7C" w:rsidRPr="007F6C7C">
        <w:rPr>
          <w:rFonts w:cs="Arial"/>
          <w:b/>
          <w:sz w:val="22"/>
          <w:szCs w:val="22"/>
          <w:lang w:val="en-US"/>
        </w:rPr>
        <w:t>Merthyr</w:t>
      </w:r>
      <w:proofErr w:type="spellEnd"/>
      <w:r w:rsidR="007F6C7C" w:rsidRPr="007F6C7C">
        <w:rPr>
          <w:rFonts w:cs="Arial"/>
          <w:b/>
          <w:sz w:val="22"/>
          <w:szCs w:val="22"/>
          <w:lang w:val="en-US"/>
        </w:rPr>
        <w:t xml:space="preserve"> </w:t>
      </w:r>
      <w:proofErr w:type="spellStart"/>
      <w:r w:rsidR="007F6C7C" w:rsidRPr="007F6C7C">
        <w:rPr>
          <w:rFonts w:cs="Arial"/>
          <w:b/>
          <w:sz w:val="22"/>
          <w:szCs w:val="22"/>
          <w:lang w:val="en-US"/>
        </w:rPr>
        <w:t>Tydfil</w:t>
      </w:r>
      <w:proofErr w:type="spellEnd"/>
      <w:r w:rsidR="007F6C7C">
        <w:rPr>
          <w:rFonts w:cs="Arial"/>
          <w:b/>
          <w:sz w:val="22"/>
          <w:szCs w:val="22"/>
          <w:lang w:val="en-US"/>
        </w:rPr>
        <w:t xml:space="preserve">, </w:t>
      </w:r>
      <w:r w:rsidR="007F6C7C" w:rsidRPr="007F6C7C">
        <w:rPr>
          <w:rFonts w:cs="Arial"/>
          <w:b/>
          <w:sz w:val="22"/>
          <w:szCs w:val="22"/>
          <w:lang w:val="en-US"/>
        </w:rPr>
        <w:t>CF48 2TT</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16DAF5AC"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2E256A">
        <w:rPr>
          <w:rFonts w:cs="Arial"/>
          <w:b/>
          <w:sz w:val="22"/>
          <w:szCs w:val="22"/>
          <w:lang w:val="en-US"/>
        </w:rPr>
        <w:t>1</w:t>
      </w:r>
      <w:r w:rsidR="00ED31DA">
        <w:rPr>
          <w:rFonts w:cs="Arial"/>
          <w:b/>
          <w:sz w:val="22"/>
          <w:szCs w:val="22"/>
          <w:lang w:val="en-US"/>
        </w:rPr>
        <w:t>1</w:t>
      </w:r>
      <w:r w:rsidR="007F6C7C">
        <w:rPr>
          <w:rFonts w:cs="Arial"/>
          <w:b/>
          <w:sz w:val="22"/>
          <w:szCs w:val="22"/>
          <w:lang w:val="en-US"/>
        </w:rPr>
        <w:t>/12/</w:t>
      </w:r>
      <w:r w:rsidR="00310191">
        <w:rPr>
          <w:rFonts w:cs="Arial"/>
          <w:b/>
          <w:sz w:val="22"/>
          <w:szCs w:val="22"/>
          <w:lang w:val="en-US"/>
        </w:rPr>
        <w:t>20</w:t>
      </w:r>
      <w:r w:rsidR="001669D0" w:rsidRPr="001669D0">
        <w:rPr>
          <w:rFonts w:cs="Arial"/>
          <w:b/>
          <w:sz w:val="22"/>
          <w:szCs w:val="22"/>
          <w:lang w:val="en-US"/>
        </w:rPr>
        <w:t>.</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11"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11"/>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0C7366C4" w:rsidR="00E3036E" w:rsidRPr="007F6C7C" w:rsidRDefault="007F6C7C" w:rsidP="004F089B">
      <w:pPr>
        <w:rPr>
          <w:rFonts w:cs="Arial"/>
          <w:b/>
          <w:sz w:val="22"/>
          <w:szCs w:val="22"/>
        </w:rPr>
      </w:pPr>
      <w:r w:rsidRPr="007F6C7C">
        <w:rPr>
          <w:rFonts w:cs="Arial"/>
          <w:b/>
          <w:sz w:val="22"/>
          <w:szCs w:val="22"/>
        </w:rPr>
        <w:t>E</w:t>
      </w:r>
      <w:r w:rsidR="00FE414A">
        <w:rPr>
          <w:rFonts w:cs="Arial"/>
          <w:b/>
          <w:sz w:val="22"/>
          <w:szCs w:val="22"/>
        </w:rPr>
        <w:t>than</w:t>
      </w:r>
      <w:r w:rsidRPr="007F6C7C">
        <w:rPr>
          <w:rFonts w:cs="Arial"/>
          <w:b/>
          <w:sz w:val="22"/>
          <w:szCs w:val="22"/>
        </w:rPr>
        <w:t xml:space="preserve"> Banfield</w:t>
      </w:r>
      <w:r w:rsidRPr="007F6C7C">
        <w:rPr>
          <w:rFonts w:cs="Arial"/>
          <w:b/>
          <w:sz w:val="22"/>
          <w:szCs w:val="22"/>
        </w:rPr>
        <w:br/>
        <w:t>Permitting Officer</w:t>
      </w:r>
    </w:p>
    <w:p w14:paraId="758A00ED" w14:textId="77777777" w:rsidR="001D684F" w:rsidRPr="001669D0" w:rsidRDefault="001D684F" w:rsidP="004F089B">
      <w:pPr>
        <w:rPr>
          <w:rFonts w:cs="Arial"/>
          <w:b/>
          <w:sz w:val="22"/>
          <w:szCs w:val="22"/>
        </w:rPr>
      </w:pPr>
    </w:p>
    <w:p w14:paraId="73769407" w14:textId="42A923F7" w:rsidR="001669D0" w:rsidRPr="001669D0" w:rsidRDefault="001669D0" w:rsidP="004F089B">
      <w:pPr>
        <w:rPr>
          <w:rFonts w:cs="Arial"/>
          <w:sz w:val="22"/>
          <w:szCs w:val="22"/>
        </w:rPr>
      </w:pPr>
      <w:r w:rsidRPr="001669D0">
        <w:rPr>
          <w:rFonts w:cs="Arial"/>
          <w:sz w:val="22"/>
          <w:szCs w:val="22"/>
        </w:rPr>
        <w:t xml:space="preserve">c.c. </w:t>
      </w:r>
      <w:r w:rsidR="007F6C7C">
        <w:rPr>
          <w:rFonts w:cs="Arial"/>
          <w:sz w:val="22"/>
          <w:szCs w:val="22"/>
        </w:rPr>
        <w:t>Vanessa McDonald</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D31D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2E256A"/>
    <w:rsid w:val="00310191"/>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6C7C"/>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40DC"/>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ED31DA"/>
    <w:rsid w:val="00F0744C"/>
    <w:rsid w:val="00F326FC"/>
    <w:rsid w:val="00F4114F"/>
    <w:rsid w:val="00F53209"/>
    <w:rsid w:val="00F70A21"/>
    <w:rsid w:val="00F87A24"/>
    <w:rsid w:val="00FB1D19"/>
    <w:rsid w:val="00FE414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AEEA2-56F3-45CD-84D6-A513D0A9A3DF}"/>
</file>

<file path=customXml/itemProps2.xml><?xml version="1.0" encoding="utf-8"?>
<ds:datastoreItem xmlns:ds="http://schemas.openxmlformats.org/officeDocument/2006/customXml" ds:itemID="{1681E3C1-0BD5-467B-A3F6-ED878DB61002}"/>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infopath/2007/PartnerControls"/>
    <ds:schemaRef ds:uri="http://www.w3.org/XML/1998/namespace"/>
    <ds:schemaRef ds:uri="http://purl.org/dc/dcmitype/"/>
  </ds:schemaRefs>
</ds:datastoreItem>
</file>

<file path=customXml/itemProps7.xml><?xml version="1.0" encoding="utf-8"?>
<ds:datastoreItem xmlns:ds="http://schemas.openxmlformats.org/officeDocument/2006/customXml" ds:itemID="{494AA644-A3CE-493D-85D0-C0F96099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3590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2019-12-12T11:31:00Z</dcterms:created>
  <dcterms:modified xsi:type="dcterms:W3CDTF">2019-12-12T11:31:00Z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e9af7655-b7eb-4f3c-8f5d-3eb6044532e0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REGU-415-13227</vt:lpwstr>
  </property>
  <property fmtid="{D5CDD505-2E9C-101B-9397-08002B2CF9AE}" pid="18" name="_dlc_DocIdUrl">
    <vt:lpwstr>https://cyfoethnaturiolcymru.sharepoint.com/teams/Regulatory/Permitting/_layouts/15/DocIdRedir.aspx?ID=REGU-415-13227, REGU-415-13227</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