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3330A4" w14:textId="58FD2485" w:rsidR="00FF2DEC" w:rsidRPr="00B06302" w:rsidRDefault="00B572D8" w:rsidP="00B06302">
      <w:pPr>
        <w:jc w:val="center"/>
        <w:rPr>
          <w:b/>
        </w:rPr>
      </w:pPr>
      <w:r>
        <w:rPr>
          <w:b/>
        </w:rPr>
        <w:t>Cels</w:t>
      </w:r>
      <w:r w:rsidR="00E541CF">
        <w:rPr>
          <w:b/>
        </w:rPr>
        <w:t>a TP3639BH-V009 File Note</w:t>
      </w:r>
    </w:p>
    <w:p w14:paraId="5FF0B057" w14:textId="2FA9D7DE" w:rsidR="00B06302" w:rsidRDefault="00B06302"/>
    <w:p w14:paraId="21CB2675" w14:textId="664898C3" w:rsidR="00B06302" w:rsidRDefault="00E541CF">
      <w:r>
        <w:t>Activity A3 ha</w:t>
      </w:r>
      <w:r w:rsidR="0042114A">
        <w:t xml:space="preserve">s been added to the permit by variation V009 (Asphalt Plant).  </w:t>
      </w:r>
      <w:proofErr w:type="gramStart"/>
      <w:r w:rsidR="0042114A">
        <w:t>T</w:t>
      </w:r>
      <w:r w:rsidR="00B06302">
        <w:t>herefore</w:t>
      </w:r>
      <w:proofErr w:type="gramEnd"/>
      <w:r w:rsidR="00B06302">
        <w:t xml:space="preserve"> previous references to A3 onward are all “+1” including in application documents.</w:t>
      </w:r>
      <w:r w:rsidR="0042114A">
        <w:t xml:space="preserve">  The operator is </w:t>
      </w:r>
      <w:proofErr w:type="gramStart"/>
      <w:r w:rsidR="0042114A">
        <w:t>aware, and</w:t>
      </w:r>
      <w:proofErr w:type="gramEnd"/>
      <w:r w:rsidR="0042114A">
        <w:t xml:space="preserve"> will seek to have clarity as to which activity is referred in all communications. </w:t>
      </w:r>
    </w:p>
    <w:p w14:paraId="0A197012" w14:textId="0CED265A" w:rsidR="0042114A" w:rsidRDefault="0042114A"/>
    <w:p w14:paraId="50B7C58C" w14:textId="67638332" w:rsidR="009104F0" w:rsidRDefault="0042114A">
      <w:r>
        <w:t>The cross-references (e.g. in permit log and IC’s) in Permit V009 have been updated retrospectively, but all other DMS document A numbers should be checked when used.</w:t>
      </w:r>
      <w:bookmarkStart w:id="0" w:name="_GoBack"/>
      <w:bookmarkEnd w:id="0"/>
    </w:p>
    <w:sectPr w:rsidR="00910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542"/>
    <w:rsid w:val="00033337"/>
    <w:rsid w:val="000A15DE"/>
    <w:rsid w:val="001659DC"/>
    <w:rsid w:val="0042114A"/>
    <w:rsid w:val="004837B8"/>
    <w:rsid w:val="004A7FC9"/>
    <w:rsid w:val="007D7B76"/>
    <w:rsid w:val="009104F0"/>
    <w:rsid w:val="009A2E9E"/>
    <w:rsid w:val="00AE0BB2"/>
    <w:rsid w:val="00B06302"/>
    <w:rsid w:val="00B572D8"/>
    <w:rsid w:val="00D36B7A"/>
    <w:rsid w:val="00D533C8"/>
    <w:rsid w:val="00DD5542"/>
    <w:rsid w:val="00E541CF"/>
    <w:rsid w:val="00FF2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6A6FE"/>
  <w15:chartTrackingRefBased/>
  <w15:docId w15:val="{41FF0D7E-44FE-4835-A16C-A9FF842F1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Tremorfa Melt Shop</Site_x0020_Name>
    <Internal_x002f_External xmlns="859f7ad6-93f6-4205-b62b-a17f28acbbac">Internal document</Internal_x002f_External>
    <Post_x0020_code xmlns="859f7ad6-93f6-4205-b62b-a17f28acbbac">CF24 5TH</Post_x0020_code>
    <Document_x0020_Type xmlns="859f7ad6-93f6-4205-b62b-a17f28acbbac">Memo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Building 58, East Moors Road, Cardiff CF24 5NN</Addressee>
    <Process_x0020_Type xmlns="859f7ad6-93f6-4205-b62b-a17f28acbbac">Permit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2020-05-04T23:00:00+00:00</Document_x0020_Date>
    <Facility_x0020_Address xmlns="859f7ad6-93f6-4205-b62b-a17f28acbbac">Tremorfa Melt Shop, Tremorfa Works, Seawall Road, Tremorfa, Cardiff CF24 5TH</Facility_x0020_Address>
    <Environment_x0020_Sub_x0020_Folder xmlns="859f7ad6-93f6-4205-b62b-a17f28acbbac">Licence variation</Environment_x0020_Sub_x0020_Folder>
    <Customer_x0020_Name xmlns="859f7ad6-93f6-4205-b62b-a17f28acbbac">CELSA Manufacturing UK Ltd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81" ma:contentTypeDescription="Permitting &amp; Compliance Word Document" ma:contentTypeScope="" ma:versionID="4ade43c16971f6474b67412612353897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149bc206b718c27ba8de3a657a9cc248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BA62AF-DEE2-4BD2-AF68-CCB7597BFEB1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C788139-63BB-410E-A6DC-C029F34C29EC}"/>
</file>

<file path=customXml/itemProps3.xml><?xml version="1.0" encoding="utf-8"?>
<ds:datastoreItem xmlns:ds="http://schemas.openxmlformats.org/officeDocument/2006/customXml" ds:itemID="{48613532-A835-4F92-BB78-7FE3EB869EA9}"/>
</file>

<file path=customXml/itemProps4.xml><?xml version="1.0" encoding="utf-8"?>
<ds:datastoreItem xmlns:ds="http://schemas.openxmlformats.org/officeDocument/2006/customXml" ds:itemID="{422E605B-229D-446D-B222-2259D054C55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FA7EB82-A7C5-4734-A5B3-813DF3F60F3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Poole, David</dc:creator>
  <cp:keywords/>
  <dc:description/>
  <cp:lastModifiedBy>Poole, David</cp:lastModifiedBy>
  <cp:revision>16</cp:revision>
  <dcterms:created xsi:type="dcterms:W3CDTF">2020-04-23T10:46:00Z</dcterms:created>
  <dcterms:modified xsi:type="dcterms:W3CDTF">2020-05-05T08:57:00Z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90fe902a-fe07-4ae6-9dee-379bb0d8abb5</vt:lpwstr>
  </property>
  <property fmtid="{D5CDD505-2E9C-101B-9397-08002B2CF9AE}" pid="4" name="_dlc_DocId">
    <vt:lpwstr>REGU-386-336756</vt:lpwstr>
  </property>
  <property fmtid="{D5CDD505-2E9C-101B-9397-08002B2CF9AE}" pid="5" name="_dlc_DocIdUrl">
    <vt:lpwstr>https://cyfoethnaturiolcymru.sharepoint.com/teams/Regulatory/Permitting/_layouts/15/DocIdRedir.aspx?ID=REGU-386-336756, REGU-386-336756</vt:lpwstr>
  </property>
</Properties>
</file>