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2B09EE">
              <w:rPr>
                <w:sz w:val="22"/>
                <w:szCs w:val="22"/>
              </w:rPr>
              <w:t xml:space="preserve">       XP3836MQ &amp; YP3138TY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B95F3C" w:rsidRDefault="002B09E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Lower Ty </w:t>
      </w:r>
      <w:proofErr w:type="spellStart"/>
      <w:r>
        <w:rPr>
          <w:sz w:val="22"/>
          <w:szCs w:val="22"/>
        </w:rPr>
        <w:t>Newydd</w:t>
      </w:r>
      <w:proofErr w:type="spellEnd"/>
    </w:p>
    <w:p w:rsidR="002B09EE" w:rsidRDefault="002B09E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Clytha</w:t>
      </w:r>
    </w:p>
    <w:p w:rsidR="002B09EE" w:rsidRDefault="002B09E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</w:t>
      </w:r>
    </w:p>
    <w:p w:rsidR="002B09EE" w:rsidRDefault="002B09E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NP25 2BQ</w:t>
      </w:r>
    </w:p>
    <w:p w:rsidR="002B09EE" w:rsidRDefault="002B09EE" w:rsidP="00DF135D">
      <w:pPr>
        <w:pStyle w:val="BodyText"/>
        <w:rPr>
          <w:sz w:val="22"/>
          <w:szCs w:val="22"/>
        </w:rPr>
      </w:pPr>
    </w:p>
    <w:p w:rsidR="002B09EE" w:rsidRDefault="002B09EE" w:rsidP="00DF135D">
      <w:pPr>
        <w:pStyle w:val="BodyText"/>
        <w:rPr>
          <w:sz w:val="22"/>
          <w:szCs w:val="22"/>
        </w:rPr>
      </w:pPr>
    </w:p>
    <w:p w:rsidR="002B09EE" w:rsidRDefault="002B09EE" w:rsidP="00DF135D">
      <w:pPr>
        <w:pStyle w:val="BodyText"/>
        <w:rPr>
          <w:sz w:val="22"/>
          <w:szCs w:val="22"/>
        </w:rPr>
      </w:pPr>
    </w:p>
    <w:p w:rsidR="00B95F3C" w:rsidRPr="0053474D" w:rsidRDefault="00B95F3C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1" w:name="Dear"/>
      <w:bookmarkEnd w:id="1"/>
      <w:r w:rsidR="00B96D28">
        <w:rPr>
          <w:rFonts w:cs="Arial"/>
          <w:sz w:val="22"/>
          <w:szCs w:val="22"/>
        </w:rPr>
        <w:t>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B95F3C" w:rsidRDefault="00D057FC" w:rsidP="00B95F3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B95F3C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</w:t>
      </w:r>
      <w:r w:rsidR="00412D3D">
        <w:rPr>
          <w:b/>
          <w:bCs/>
          <w:color w:val="3C3C41"/>
          <w:sz w:val="22"/>
          <w:szCs w:val="22"/>
        </w:rPr>
        <w:t xml:space="preserve">g – </w:t>
      </w:r>
      <w:proofErr w:type="spellStart"/>
      <w:r w:rsidR="002B09EE">
        <w:rPr>
          <w:b/>
          <w:bCs/>
          <w:color w:val="3C3C41"/>
          <w:sz w:val="22"/>
          <w:szCs w:val="22"/>
        </w:rPr>
        <w:t>Merrystream</w:t>
      </w:r>
      <w:proofErr w:type="spellEnd"/>
      <w:r w:rsidR="002B09EE">
        <w:rPr>
          <w:b/>
          <w:bCs/>
          <w:color w:val="3C3C41"/>
          <w:sz w:val="22"/>
          <w:szCs w:val="22"/>
        </w:rPr>
        <w:t xml:space="preserve"> Poultry Farm, Raglan and </w:t>
      </w:r>
      <w:proofErr w:type="spellStart"/>
      <w:r w:rsidR="002B09EE">
        <w:rPr>
          <w:b/>
          <w:bCs/>
          <w:color w:val="3C3C41"/>
          <w:sz w:val="22"/>
          <w:szCs w:val="22"/>
        </w:rPr>
        <w:t>Portfield</w:t>
      </w:r>
      <w:proofErr w:type="spellEnd"/>
      <w:r w:rsidR="002B09EE">
        <w:rPr>
          <w:b/>
          <w:bCs/>
          <w:color w:val="3C3C41"/>
          <w:sz w:val="22"/>
          <w:szCs w:val="22"/>
        </w:rPr>
        <w:t xml:space="preserve"> Farm, Monmouth</w:t>
      </w:r>
    </w:p>
    <w:p w:rsidR="00B95F3C" w:rsidRPr="00B95F3C" w:rsidRDefault="00B95F3C" w:rsidP="00D057FC">
      <w:pPr>
        <w:jc w:val="both"/>
        <w:rPr>
          <w:rFonts w:cs="Arial"/>
          <w:b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5F3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2B09EE" w:rsidRPr="00C27131">
          <w:rPr>
            <w:rStyle w:val="Hyperlink"/>
            <w:rFonts w:cs="Arial"/>
            <w:snapToGrid w:val="0"/>
            <w:sz w:val="22"/>
            <w:szCs w:val="22"/>
          </w:rPr>
          <w:t>edwina.williams@ic24.net</w:t>
        </w:r>
      </w:hyperlink>
      <w:r w:rsidR="002B09EE">
        <w:rPr>
          <w:rFonts w:cs="Arial"/>
          <w:snapToGrid w:val="0"/>
          <w:sz w:val="22"/>
          <w:szCs w:val="22"/>
        </w:rPr>
        <w:t>.</w:t>
      </w:r>
    </w:p>
    <w:p w:rsidR="00AA3083" w:rsidRPr="00B96D28" w:rsidRDefault="00AA3083" w:rsidP="00B738BA">
      <w:pPr>
        <w:jc w:val="both"/>
      </w:pPr>
      <w:bookmarkStart w:id="6" w:name="_GoBack"/>
      <w:bookmarkEnd w:id="6"/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2B09EE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B09E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B09E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B09E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B09E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481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9EE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12D3D"/>
    <w:rsid w:val="00435550"/>
    <w:rsid w:val="00436A14"/>
    <w:rsid w:val="00451C8E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edwina.williams@ic24.net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NP25 4DQ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LAND-551-348</_dlc_DocId>
    <_dlc_DocIdUrl xmlns="9be56660-2c31-41ef-bc00-23e72f632f2a">
      <Url>https://cyfoethnaturiolcymru.sharepoint.com/teams/Regulatory/Permitting/_layouts/DocIdRedir.aspx?ID=LAND-551-348</Url>
      <Description>LAND-551-348</Description>
    </_dlc_DocIdUrl>
    <Site_x0020_Name xmlns="859f7ad6-93f6-4205-b62b-a17f28acbbac">Portfield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Portfield Farm,  Wonastow Road ,Monmouth ,Monmouthshire </Facility_x0020_Address>
    <Environment_x0020_Sub_x0020_Folder xmlns="859f7ad6-93f6-4205-b62b-a17f28acbbac">Environment monitoring</Environment_x0020_Sub_x0020_Folder>
    <Customer_x0020_Name xmlns="859f7ad6-93f6-4205-b62b-a17f28acbbac">Mr J Williams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1D02A6F-178B-479B-BF51-536C5C815184}"/>
</file>

<file path=customXml/itemProps5.xml><?xml version="1.0" encoding="utf-8"?>
<ds:datastoreItem xmlns:ds="http://schemas.openxmlformats.org/officeDocument/2006/customXml" ds:itemID="{84A6F329-640E-4E25-A6AD-95B1A6981DAB}"/>
</file>

<file path=customXml/itemProps6.xml><?xml version="1.0" encoding="utf-8"?>
<ds:datastoreItem xmlns:ds="http://schemas.openxmlformats.org/officeDocument/2006/customXml" ds:itemID="{BEA9DB31-20A7-4AA5-BE31-8635A6436F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2016-03-22T15:21:00Z</cp:lastPrinted>
  <dcterms:created xsi:type="dcterms:W3CDTF">2016-03-23T11:19:00Z</dcterms:created>
  <dcterms:modified xsi:type="dcterms:W3CDTF">2016-03-23T11:19:00Z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2e30ed1a-ac24-4e05-a925-c065f4f43eaa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34800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